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41"/>
        <w:gridCol w:w="2002"/>
        <w:gridCol w:w="691"/>
        <w:gridCol w:w="3135"/>
        <w:gridCol w:w="1010"/>
      </w:tblGrid>
      <w:tr w:rsidR="0093597E">
        <w:trPr>
          <w:trHeight w:val="467"/>
        </w:trPr>
        <w:tc>
          <w:tcPr>
            <w:tcW w:w="7921" w:type="dxa"/>
            <w:gridSpan w:val="6"/>
          </w:tcPr>
          <w:p w:rsidR="0093597E" w:rsidRPr="005D5F93" w:rsidRDefault="00B624D3">
            <w:pPr>
              <w:pStyle w:val="TableParagraph"/>
              <w:tabs>
                <w:tab w:val="left" w:pos="5130"/>
              </w:tabs>
              <w:spacing w:before="19" w:line="240" w:lineRule="auto"/>
              <w:ind w:left="1984"/>
              <w:rPr>
                <w:rFonts w:ascii="Microsoft YaHei UI" w:eastAsiaTheme="minorEastAsia"/>
                <w:b/>
                <w:sz w:val="23"/>
              </w:rPr>
            </w:pPr>
            <w:r>
              <w:rPr>
                <w:rFonts w:ascii="Microsoft YaHei UI" w:eastAsia="Microsoft YaHei UI" w:hint="eastAsia"/>
                <w:b/>
                <w:spacing w:val="4"/>
                <w:w w:val="99"/>
                <w:sz w:val="23"/>
              </w:rPr>
              <w:t>新竹縣殯葬服務業基本資</w:t>
            </w:r>
            <w:r>
              <w:rPr>
                <w:rFonts w:ascii="Microsoft YaHei UI" w:eastAsia="Microsoft YaHei UI" w:hint="eastAsia"/>
                <w:b/>
                <w:w w:val="99"/>
                <w:sz w:val="23"/>
              </w:rPr>
              <w:t>料</w:t>
            </w:r>
            <w:r>
              <w:rPr>
                <w:rFonts w:ascii="Microsoft YaHei UI" w:eastAsia="Microsoft YaHei UI" w:hint="eastAsia"/>
                <w:b/>
                <w:sz w:val="23"/>
              </w:rPr>
              <w:tab/>
            </w:r>
            <w:r>
              <w:rPr>
                <w:rFonts w:ascii="Microsoft YaHei UI" w:eastAsia="Microsoft YaHei UI" w:hint="eastAsia"/>
                <w:b/>
                <w:spacing w:val="3"/>
                <w:w w:val="80"/>
                <w:sz w:val="23"/>
              </w:rPr>
              <w:t>110</w:t>
            </w:r>
            <w:r>
              <w:rPr>
                <w:rFonts w:ascii="Microsoft YaHei UI" w:eastAsia="Microsoft YaHei UI" w:hint="eastAsia"/>
                <w:b/>
                <w:spacing w:val="3"/>
                <w:w w:val="173"/>
                <w:sz w:val="23"/>
              </w:rPr>
              <w:t>.</w:t>
            </w:r>
            <w:r w:rsidR="003E6538">
              <w:rPr>
                <w:rFonts w:asciiTheme="minorEastAsia" w:eastAsiaTheme="minorEastAsia" w:hAnsiTheme="minorEastAsia" w:hint="eastAsia"/>
                <w:b/>
                <w:spacing w:val="3"/>
                <w:w w:val="80"/>
                <w:sz w:val="23"/>
              </w:rPr>
              <w:t>12-11</w:t>
            </w:r>
          </w:p>
        </w:tc>
      </w:tr>
      <w:tr w:rsidR="0093597E">
        <w:trPr>
          <w:trHeight w:val="498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0" w:line="254" w:lineRule="exact"/>
              <w:ind w:left="47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目前</w:t>
            </w:r>
          </w:p>
          <w:p w:rsidR="0093597E" w:rsidRDefault="00B624D3">
            <w:pPr>
              <w:pStyle w:val="TableParagraph"/>
              <w:spacing w:before="0" w:line="224" w:lineRule="exact"/>
              <w:ind w:left="47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家數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103" w:line="240" w:lineRule="auto"/>
              <w:ind w:left="16" w:right="1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鄉鎮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103" w:line="240" w:lineRule="auto"/>
              <w:ind w:left="476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公司商號名稱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103" w:line="240" w:lineRule="auto"/>
              <w:ind w:left="83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負責人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103" w:line="240" w:lineRule="auto"/>
              <w:ind w:left="1209" w:right="1191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營業地址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103" w:line="240" w:lineRule="auto"/>
              <w:ind w:left="181" w:right="164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電話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日盛花藝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李麟盛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新竹縣湖口鄉仁勢村民權街49號1樓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5903685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家鴻禮儀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邱明楚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新竹縣竹北市十興里嘉興路413號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5501405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萬泰鮮花店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彭錦清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新竹縣竹北市竹仁里仁和街72號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5556206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北埔鄉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正廉禮儀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劉勝雄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新竹縣北埔鄉南興村南興街36號1樓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5801875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吉新禮儀鮮花店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劉康先</w:t>
            </w:r>
            <w:proofErr w:type="gramEnd"/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新竹縣關西鎮西安里正義路65號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5879369</w:t>
            </w:r>
          </w:p>
        </w:tc>
      </w:tr>
      <w:tr w:rsidR="0093597E">
        <w:trPr>
          <w:trHeight w:val="608"/>
        </w:trPr>
        <w:tc>
          <w:tcPr>
            <w:tcW w:w="442" w:type="dxa"/>
          </w:tcPr>
          <w:p w:rsidR="0093597E" w:rsidRDefault="0093597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:rsidR="0093597E" w:rsidRDefault="00B624D3">
            <w:pPr>
              <w:pStyle w:val="TableParagraph"/>
              <w:spacing w:before="0" w:line="240" w:lineRule="auto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641" w:type="dxa"/>
          </w:tcPr>
          <w:p w:rsidR="0093597E" w:rsidRDefault="0093597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:rsidR="0093597E" w:rsidRDefault="00B624D3">
            <w:pPr>
              <w:pStyle w:val="TableParagraph"/>
              <w:spacing w:before="0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93" w:line="240" w:lineRule="auto"/>
              <w:rPr>
                <w:sz w:val="17"/>
              </w:rPr>
            </w:pPr>
            <w:proofErr w:type="gramStart"/>
            <w:r>
              <w:rPr>
                <w:sz w:val="17"/>
              </w:rPr>
              <w:t>磐</w:t>
            </w:r>
            <w:proofErr w:type="gramEnd"/>
            <w:r>
              <w:rPr>
                <w:sz w:val="17"/>
              </w:rPr>
              <w:t>宏開發股份有限公司</w:t>
            </w:r>
          </w:p>
          <w:p w:rsidR="0093597E" w:rsidRDefault="00B624D3">
            <w:pPr>
              <w:pStyle w:val="TableParagraph"/>
              <w:spacing w:before="3" w:line="240" w:lineRule="auto"/>
              <w:rPr>
                <w:sz w:val="17"/>
              </w:rPr>
            </w:pPr>
            <w:r>
              <w:rPr>
                <w:sz w:val="17"/>
              </w:rPr>
              <w:t>（</w:t>
            </w:r>
            <w:proofErr w:type="gramStart"/>
            <w:r>
              <w:rPr>
                <w:sz w:val="17"/>
              </w:rPr>
              <w:t>殯</w:t>
            </w:r>
            <w:proofErr w:type="gramEnd"/>
            <w:r>
              <w:rPr>
                <w:sz w:val="17"/>
              </w:rPr>
              <w:t>設）</w:t>
            </w:r>
          </w:p>
        </w:tc>
        <w:tc>
          <w:tcPr>
            <w:tcW w:w="691" w:type="dxa"/>
          </w:tcPr>
          <w:p w:rsidR="0093597E" w:rsidRDefault="0093597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:rsidR="0093597E" w:rsidRDefault="00B624D3">
            <w:pPr>
              <w:pStyle w:val="TableParagraph"/>
              <w:spacing w:before="0" w:line="240" w:lineRule="auto"/>
              <w:rPr>
                <w:sz w:val="17"/>
              </w:rPr>
            </w:pPr>
            <w:r>
              <w:rPr>
                <w:sz w:val="17"/>
              </w:rPr>
              <w:t>黃國倫</w:t>
            </w:r>
          </w:p>
        </w:tc>
        <w:tc>
          <w:tcPr>
            <w:tcW w:w="3135" w:type="dxa"/>
          </w:tcPr>
          <w:p w:rsidR="0093597E" w:rsidRDefault="0093597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:rsidR="0093597E" w:rsidRDefault="00B624D3">
            <w:pPr>
              <w:pStyle w:val="TableParagraph"/>
              <w:spacing w:before="0" w:line="240" w:lineRule="auto"/>
              <w:rPr>
                <w:sz w:val="17"/>
              </w:rPr>
            </w:pPr>
            <w:r w:rsidRPr="00B624D3">
              <w:rPr>
                <w:rFonts w:hint="eastAsia"/>
                <w:sz w:val="17"/>
              </w:rPr>
              <w:t>新竹縣</w:t>
            </w:r>
            <w:r>
              <w:rPr>
                <w:sz w:val="17"/>
              </w:rPr>
              <w:t>新埔鎮清水里汶水坑90號</w:t>
            </w:r>
          </w:p>
        </w:tc>
        <w:tc>
          <w:tcPr>
            <w:tcW w:w="1010" w:type="dxa"/>
          </w:tcPr>
          <w:p w:rsidR="0093597E" w:rsidRDefault="0093597E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7"/>
              </w:rPr>
            </w:pPr>
          </w:p>
          <w:p w:rsidR="0093597E" w:rsidRDefault="00B624D3">
            <w:pPr>
              <w:pStyle w:val="TableParagraph"/>
              <w:spacing w:before="0" w:line="240" w:lineRule="auto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5899003</w:t>
            </w:r>
          </w:p>
        </w:tc>
      </w:tr>
      <w:tr w:rsidR="0093597E">
        <w:trPr>
          <w:trHeight w:val="266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32" w:line="215" w:lineRule="exact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32"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32" w:line="215" w:lineRule="exact"/>
              <w:rPr>
                <w:sz w:val="17"/>
              </w:rPr>
            </w:pPr>
            <w:r>
              <w:rPr>
                <w:sz w:val="17"/>
              </w:rPr>
              <w:t>極樂禮儀企業社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32" w:line="215" w:lineRule="exact"/>
              <w:rPr>
                <w:sz w:val="17"/>
              </w:rPr>
            </w:pPr>
            <w:r>
              <w:rPr>
                <w:sz w:val="17"/>
              </w:rPr>
              <w:t>陳振賢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32" w:line="215" w:lineRule="exact"/>
              <w:rPr>
                <w:sz w:val="17"/>
              </w:rPr>
            </w:pPr>
            <w:r>
              <w:rPr>
                <w:sz w:val="17"/>
              </w:rPr>
              <w:t>新竹縣</w:t>
            </w:r>
            <w:proofErr w:type="gramStart"/>
            <w:r>
              <w:rPr>
                <w:sz w:val="17"/>
              </w:rPr>
              <w:t>竹東鎮榮樂里</w:t>
            </w:r>
            <w:proofErr w:type="gramEnd"/>
            <w:r>
              <w:rPr>
                <w:sz w:val="17"/>
              </w:rPr>
              <w:t>興農街54號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32"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5956560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竹北禮儀社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吳泰和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</w:t>
            </w:r>
            <w:proofErr w:type="gramStart"/>
            <w:r>
              <w:rPr>
                <w:sz w:val="17"/>
              </w:rPr>
              <w:t>竹北市</w:t>
            </w:r>
            <w:r w:rsidRPr="00B624D3">
              <w:rPr>
                <w:rFonts w:hint="eastAsia"/>
                <w:sz w:val="17"/>
              </w:rPr>
              <w:t>竹義里</w:t>
            </w:r>
            <w:proofErr w:type="gramEnd"/>
            <w:r>
              <w:rPr>
                <w:sz w:val="17"/>
              </w:rPr>
              <w:t>新泰路120號3樓之6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5552014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昇</w:t>
            </w:r>
            <w:proofErr w:type="gramEnd"/>
            <w:r>
              <w:rPr>
                <w:sz w:val="17"/>
              </w:rPr>
              <w:t>運禮儀社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林容福</w:t>
            </w:r>
          </w:p>
        </w:tc>
        <w:tc>
          <w:tcPr>
            <w:tcW w:w="3135" w:type="dxa"/>
          </w:tcPr>
          <w:p w:rsidR="0093597E" w:rsidRPr="00B624D3" w:rsidRDefault="00B624D3">
            <w:pPr>
              <w:pStyle w:val="TableParagraph"/>
              <w:spacing w:line="215" w:lineRule="exac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新竹縣新埔鎮中正路507號</w:t>
            </w:r>
            <w:r>
              <w:rPr>
                <w:rFonts w:eastAsiaTheme="minorEastAsia" w:hint="eastAsia"/>
                <w:sz w:val="17"/>
              </w:rPr>
              <w:t>1</w:t>
            </w:r>
            <w:r>
              <w:rPr>
                <w:sz w:val="17"/>
              </w:rPr>
              <w:t>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5882115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新六合企業社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林錦華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新竹縣新埔鎮</w:t>
            </w:r>
            <w:r w:rsidRPr="00B624D3">
              <w:rPr>
                <w:rFonts w:hint="eastAsia"/>
                <w:sz w:val="17"/>
              </w:rPr>
              <w:t>上豐里</w:t>
            </w:r>
            <w:r>
              <w:rPr>
                <w:sz w:val="17"/>
              </w:rPr>
              <w:t>義民路2段200號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5885888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東霸鮮花禮儀用品店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范國強</w:t>
            </w:r>
          </w:p>
        </w:tc>
        <w:tc>
          <w:tcPr>
            <w:tcW w:w="3135" w:type="dxa"/>
          </w:tcPr>
          <w:p w:rsidR="0093597E" w:rsidRPr="00B624D3" w:rsidRDefault="00B624D3">
            <w:pPr>
              <w:pStyle w:val="TableParagraph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新竹縣竹東鎮五豐</w:t>
            </w:r>
            <w:r w:rsidRPr="002C7892">
              <w:rPr>
                <w:rFonts w:hint="eastAsia"/>
                <w:sz w:val="17"/>
              </w:rPr>
              <w:t>里2鄰</w:t>
            </w:r>
            <w:r>
              <w:rPr>
                <w:sz w:val="17"/>
              </w:rPr>
              <w:t>二路19號3</w:t>
            </w:r>
            <w:r w:rsidRPr="00B624D3">
              <w:rPr>
                <w:rFonts w:hint="eastAsia"/>
                <w:sz w:val="17"/>
              </w:rPr>
              <w:t>層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5942558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國豐禮儀社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彭佳俊</w:t>
            </w:r>
          </w:p>
        </w:tc>
        <w:tc>
          <w:tcPr>
            <w:tcW w:w="3135" w:type="dxa"/>
          </w:tcPr>
          <w:p w:rsidR="0093597E" w:rsidRPr="002C7892" w:rsidRDefault="00B624D3">
            <w:pPr>
              <w:pStyle w:val="TableParagraph"/>
              <w:spacing w:line="215" w:lineRule="exac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新竹縣新埔鎮四座里四座屋10號</w:t>
            </w:r>
            <w:r w:rsidR="002C7892">
              <w:rPr>
                <w:rFonts w:eastAsiaTheme="minorEastAsia" w:hint="eastAsia"/>
                <w:sz w:val="17"/>
              </w:rPr>
              <w:t>1</w:t>
            </w:r>
            <w:r w:rsidR="002C7892" w:rsidRPr="002C7892">
              <w:rPr>
                <w:rFonts w:hint="eastAsia"/>
                <w:sz w:val="17"/>
              </w:rPr>
              <w:t>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5889892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新世界葬儀社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溫燕奇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新竹縣關西鎮西安里文化街14號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5877640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三德禮儀社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陳威君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新竹縣湖口鄉孝勢村民族街67號1樓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5990858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大同禮儀企業社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朱明亮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新竹縣竹東鎮大同路139號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5963315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廣德葬儀社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呂文銘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新竹縣竹東鎮</w:t>
            </w:r>
            <w:r w:rsidR="002C7892" w:rsidRPr="002C7892">
              <w:rPr>
                <w:rFonts w:hint="eastAsia"/>
                <w:sz w:val="17"/>
              </w:rPr>
              <w:t>雞村里</w:t>
            </w:r>
            <w:r>
              <w:rPr>
                <w:sz w:val="17"/>
              </w:rPr>
              <w:t>長安路107號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5963240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橫山鄉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廣善禮儀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吳聲賢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新竹縣橫山鄉新興村新興街39巷12號1樓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5932043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聖愛禮儀社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趙仲勳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新竹縣湖口鄉湖口村湖口老街302號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5693738</w:t>
            </w:r>
          </w:p>
        </w:tc>
      </w:tr>
      <w:tr w:rsidR="0093597E">
        <w:trPr>
          <w:trHeight w:val="266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東龍禮儀社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劉日嬌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愛勢村</w:t>
            </w:r>
            <w:r>
              <w:rPr>
                <w:sz w:val="17"/>
              </w:rPr>
              <w:t>中山路2段343號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5996876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寶山鄉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慈恩禮儀社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盧玨銘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新竹縣寶山鄉新城村寶新路2段710號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5762735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永沐堂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張宗寶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新竹縣新豐鄉忠孝村4鄰孝二街5號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5575799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祥閎</w:t>
            </w:r>
            <w:proofErr w:type="gramEnd"/>
            <w:r>
              <w:rPr>
                <w:sz w:val="17"/>
              </w:rPr>
              <w:t>禮儀有限公司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陳威君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新竹縣湖口鄉孝勢村民族街67號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6562828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永安禮儀社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林昱安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</w:t>
            </w:r>
            <w:proofErr w:type="gramStart"/>
            <w:r>
              <w:rPr>
                <w:sz w:val="17"/>
              </w:rPr>
              <w:t>竹東鎮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頭重里</w:t>
            </w:r>
            <w:proofErr w:type="gramEnd"/>
            <w:r>
              <w:rPr>
                <w:sz w:val="17"/>
              </w:rPr>
              <w:t>竹中路42號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5826259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大同禮儀有限公司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朱秀玲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仁愛里</w:t>
            </w:r>
            <w:r>
              <w:rPr>
                <w:sz w:val="17"/>
              </w:rPr>
              <w:t>大同路139號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5923239</w:t>
            </w:r>
          </w:p>
        </w:tc>
      </w:tr>
      <w:tr w:rsidR="0093597E">
        <w:trPr>
          <w:trHeight w:val="296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45" w:line="240" w:lineRule="auto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45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48" w:line="240" w:lineRule="auto"/>
              <w:rPr>
                <w:sz w:val="17"/>
              </w:rPr>
            </w:pPr>
            <w:r>
              <w:rPr>
                <w:sz w:val="17"/>
              </w:rPr>
              <w:t>廣德禮儀有限公司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45" w:line="240" w:lineRule="auto"/>
              <w:rPr>
                <w:sz w:val="17"/>
              </w:rPr>
            </w:pPr>
            <w:r>
              <w:rPr>
                <w:sz w:val="17"/>
              </w:rPr>
              <w:t>曾金麗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45" w:line="240" w:lineRule="auto"/>
              <w:rPr>
                <w:sz w:val="17"/>
              </w:rPr>
            </w:pPr>
            <w:r>
              <w:rPr>
                <w:sz w:val="17"/>
              </w:rPr>
              <w:t>新竹縣竹東鎮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雞村里</w:t>
            </w:r>
            <w:r>
              <w:rPr>
                <w:sz w:val="17"/>
              </w:rPr>
              <w:t>長安路107號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45" w:line="240" w:lineRule="auto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5963240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聯合生命事業有限公司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鍾昌宏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新竹縣竹北市竹仁里民族街19號1樓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5724889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十方生命禮儀有限公司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呂鴻棋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新竹縣竹北市中山路154號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6569239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星星禮儀社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金敬忠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ind w:right="-29"/>
              <w:rPr>
                <w:sz w:val="17"/>
              </w:rPr>
            </w:pPr>
            <w:r>
              <w:rPr>
                <w:sz w:val="17"/>
              </w:rPr>
              <w:t>新竹縣新埔鎮文山里仰德街120巷26號1樓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5880155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芎林鄉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渤海禮儀企業社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官有霖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新竹縣芎林鄉永興村富林路1段588號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5932852</w:t>
            </w:r>
          </w:p>
        </w:tc>
      </w:tr>
      <w:tr w:rsidR="0093597E">
        <w:trPr>
          <w:trHeight w:val="266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32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32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二重企業社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32"/>
              <w:rPr>
                <w:sz w:val="17"/>
              </w:rPr>
            </w:pPr>
            <w:proofErr w:type="gramStart"/>
            <w:r>
              <w:rPr>
                <w:sz w:val="17"/>
              </w:rPr>
              <w:t>吳棋鴻</w:t>
            </w:r>
            <w:proofErr w:type="gramEnd"/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新竹縣竹東鎮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二重里</w:t>
            </w:r>
            <w:r>
              <w:rPr>
                <w:sz w:val="17"/>
              </w:rPr>
              <w:t>自由街20號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32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5821945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欣和</w:t>
            </w:r>
            <w:proofErr w:type="gramStart"/>
            <w:r>
              <w:rPr>
                <w:sz w:val="17"/>
              </w:rPr>
              <w:t>謙葬儀社</w:t>
            </w:r>
            <w:proofErr w:type="gramEnd"/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范玉燕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ind w:right="-29"/>
              <w:rPr>
                <w:sz w:val="17"/>
              </w:rPr>
            </w:pPr>
            <w:r>
              <w:rPr>
                <w:sz w:val="17"/>
              </w:rPr>
              <w:t>新竹縣新豐鄉上坑村坑子口103之46號1樓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5591895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千代禮儀百貨商行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劉昌演</w:t>
            </w:r>
            <w:proofErr w:type="gramEnd"/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孝勢村</w:t>
            </w:r>
            <w:r>
              <w:rPr>
                <w:sz w:val="17"/>
              </w:rPr>
              <w:t>民生街3巷18弄13號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5903298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東泰禮儀社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陳瑩章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新竹縣新埔鎮田新里4鄰信義街12號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5883445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龍園禮儀企業社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ind w:right="-58"/>
              <w:rPr>
                <w:sz w:val="17"/>
              </w:rPr>
            </w:pPr>
            <w:r>
              <w:rPr>
                <w:sz w:val="17"/>
              </w:rPr>
              <w:t>上官秋燕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</w:t>
            </w:r>
            <w:proofErr w:type="gramStart"/>
            <w:r>
              <w:rPr>
                <w:sz w:val="17"/>
              </w:rPr>
              <w:t>竹東鎮</w:t>
            </w:r>
            <w:r w:rsidR="002C7892">
              <w:rPr>
                <w:rFonts w:asciiTheme="minorEastAsia" w:eastAsiaTheme="minorEastAsia" w:hAnsiTheme="minorEastAsia" w:hint="eastAsia"/>
                <w:sz w:val="17"/>
              </w:rPr>
              <w:t>榮樂里</w:t>
            </w:r>
            <w:proofErr w:type="gramEnd"/>
            <w:r>
              <w:rPr>
                <w:sz w:val="17"/>
              </w:rPr>
              <w:t>興農街60號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5940909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寶山鄉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祐</w:t>
            </w:r>
            <w:proofErr w:type="gramEnd"/>
            <w:r>
              <w:rPr>
                <w:sz w:val="17"/>
              </w:rPr>
              <w:t>航禮儀社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鍾朝旭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新竹縣寶山鄉雙溪村雙園路2段226號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5201178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弘</w:t>
            </w:r>
            <w:proofErr w:type="gramStart"/>
            <w:r>
              <w:rPr>
                <w:sz w:val="17"/>
              </w:rPr>
              <w:t>鑫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古俊</w:t>
            </w:r>
            <w:proofErr w:type="gramStart"/>
            <w:r>
              <w:rPr>
                <w:sz w:val="17"/>
              </w:rPr>
              <w:t>鋆</w:t>
            </w:r>
            <w:proofErr w:type="gramEnd"/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新竹縣竹東鎮上館里中豐路2段378號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5103081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懷澤禮儀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陳柏盛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新竹縣湖口鄉德盛村明德街101號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5908968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祥</w:t>
            </w:r>
            <w:proofErr w:type="gramEnd"/>
            <w:r>
              <w:rPr>
                <w:sz w:val="17"/>
              </w:rPr>
              <w:t>興禮儀社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卓勝福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新竹縣竹東鎮東寧里8鄰東榮路82號1樓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5950193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鴻恩禮儀社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黃章維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新竹縣湖口鄉愛勢村中山路2段147號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5908255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高平禮儀企業行</w:t>
            </w:r>
          </w:p>
        </w:tc>
        <w:tc>
          <w:tcPr>
            <w:tcW w:w="691" w:type="dxa"/>
          </w:tcPr>
          <w:p w:rsidR="0093597E" w:rsidRPr="009B7B7A" w:rsidRDefault="009B7B7A">
            <w:pPr>
              <w:pStyle w:val="TableParagraph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范</w:t>
            </w:r>
            <w:r w:rsidR="00EE642A">
              <w:rPr>
                <w:rFonts w:asciiTheme="minorEastAsia" w:eastAsiaTheme="minorEastAsia" w:hAnsiTheme="minorEastAsia" w:hint="eastAsia"/>
                <w:sz w:val="17"/>
              </w:rPr>
              <w:t>紀新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新竹縣關西鎮南新里9鄰新城10號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5170215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儀豐禮儀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甘秀珠</w:t>
            </w:r>
          </w:p>
        </w:tc>
        <w:tc>
          <w:tcPr>
            <w:tcW w:w="3135" w:type="dxa"/>
          </w:tcPr>
          <w:p w:rsidR="0093597E" w:rsidRPr="00416E13" w:rsidRDefault="00416E13">
            <w:pPr>
              <w:pStyle w:val="TableParagraph"/>
              <w:spacing w:line="215" w:lineRule="exact"/>
              <w:rPr>
                <w:rFonts w:eastAsia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新竹縣湖口鄉中勢村中平路一段159號1樓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5995176</w:t>
            </w:r>
          </w:p>
        </w:tc>
      </w:tr>
      <w:tr w:rsidR="0093597E">
        <w:trPr>
          <w:trHeight w:val="266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proofErr w:type="gramStart"/>
            <w:r>
              <w:rPr>
                <w:sz w:val="17"/>
              </w:rPr>
              <w:t>慈瑞禮儀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彭瑞美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44" w:line="240" w:lineRule="auto"/>
              <w:rPr>
                <w:sz w:val="15"/>
              </w:rPr>
            </w:pPr>
            <w:r>
              <w:rPr>
                <w:sz w:val="15"/>
              </w:rPr>
              <w:t>新竹縣竹東鎮上館里南寧路98巷1弄16號1樓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5961679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峨眉鄉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富興企業社（</w:t>
            </w:r>
            <w:proofErr w:type="gramStart"/>
            <w:r>
              <w:rPr>
                <w:sz w:val="17"/>
              </w:rPr>
              <w:t>殯</w:t>
            </w:r>
            <w:proofErr w:type="gramEnd"/>
            <w:r>
              <w:rPr>
                <w:sz w:val="17"/>
              </w:rPr>
              <w:t>設）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羅逢淼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新竹縣峨眉鄉富興村9鄰富興23-1號1樓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5806846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皇</w:t>
            </w:r>
            <w:proofErr w:type="gramStart"/>
            <w:r>
              <w:rPr>
                <w:sz w:val="17"/>
              </w:rPr>
              <w:t>極</w:t>
            </w:r>
            <w:proofErr w:type="gramEnd"/>
            <w:r>
              <w:rPr>
                <w:sz w:val="17"/>
              </w:rPr>
              <w:t>生命禮儀社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朱淑美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新竹縣新豐鄉</w:t>
            </w:r>
            <w:r w:rsidR="00416E13">
              <w:rPr>
                <w:rFonts w:asciiTheme="minorEastAsia" w:eastAsiaTheme="minorEastAsia" w:hAnsiTheme="minorEastAsia" w:hint="eastAsia"/>
                <w:sz w:val="17"/>
              </w:rPr>
              <w:t>重興村</w:t>
            </w:r>
            <w:r>
              <w:rPr>
                <w:sz w:val="17"/>
              </w:rPr>
              <w:t>新市路151號</w:t>
            </w:r>
            <w:r w:rsidR="00416E13">
              <w:rPr>
                <w:rFonts w:asciiTheme="minorEastAsia" w:eastAsiaTheme="minorEastAsia" w:hAnsiTheme="minorEastAsia" w:hint="eastAsia"/>
                <w:sz w:val="17"/>
              </w:rPr>
              <w:t>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5596504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芎林鄉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富貴禮儀企業社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彭東威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新竹縣芎林鄉秀湖村6</w:t>
            </w:r>
            <w:proofErr w:type="gramStart"/>
            <w:r>
              <w:rPr>
                <w:sz w:val="17"/>
              </w:rPr>
              <w:t>鄰山豬</w:t>
            </w:r>
            <w:proofErr w:type="gramEnd"/>
            <w:r>
              <w:rPr>
                <w:sz w:val="17"/>
              </w:rPr>
              <w:t>湖56號1樓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5121409</w:t>
            </w:r>
          </w:p>
        </w:tc>
      </w:tr>
      <w:tr w:rsidR="0093597E">
        <w:trPr>
          <w:trHeight w:val="455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125" w:line="240" w:lineRule="auto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125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17" w:line="240" w:lineRule="auto"/>
              <w:rPr>
                <w:sz w:val="17"/>
              </w:rPr>
            </w:pPr>
            <w:r>
              <w:rPr>
                <w:sz w:val="17"/>
              </w:rPr>
              <w:t>武昌建設股份有限公司</w:t>
            </w:r>
          </w:p>
          <w:p w:rsidR="0093597E" w:rsidRDefault="00B624D3">
            <w:pPr>
              <w:pStyle w:val="TableParagraph"/>
              <w:spacing w:before="3" w:line="198" w:lineRule="exact"/>
              <w:rPr>
                <w:sz w:val="17"/>
              </w:rPr>
            </w:pPr>
            <w:r>
              <w:rPr>
                <w:sz w:val="17"/>
              </w:rPr>
              <w:t>（</w:t>
            </w:r>
            <w:proofErr w:type="gramStart"/>
            <w:r>
              <w:rPr>
                <w:sz w:val="17"/>
              </w:rPr>
              <w:t>殯</w:t>
            </w:r>
            <w:proofErr w:type="gramEnd"/>
            <w:r>
              <w:rPr>
                <w:sz w:val="17"/>
              </w:rPr>
              <w:t>設）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125" w:line="240" w:lineRule="auto"/>
              <w:rPr>
                <w:sz w:val="17"/>
              </w:rPr>
            </w:pPr>
            <w:r>
              <w:rPr>
                <w:sz w:val="17"/>
              </w:rPr>
              <w:t>蔡秉勳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125" w:line="240" w:lineRule="auto"/>
              <w:rPr>
                <w:sz w:val="17"/>
              </w:rPr>
            </w:pPr>
            <w:r>
              <w:rPr>
                <w:sz w:val="17"/>
              </w:rPr>
              <w:t>新竹縣關西鎮東山里14鄰十寮15號1樓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125" w:line="240" w:lineRule="auto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5170871</w:t>
            </w:r>
          </w:p>
        </w:tc>
      </w:tr>
      <w:tr w:rsidR="0093597E">
        <w:trPr>
          <w:trHeight w:val="429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113" w:line="240" w:lineRule="auto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113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113" w:line="240" w:lineRule="auto"/>
              <w:rPr>
                <w:sz w:val="17"/>
              </w:rPr>
            </w:pPr>
            <w:r>
              <w:rPr>
                <w:sz w:val="17"/>
              </w:rPr>
              <w:t>興盛禮儀社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before="113" w:line="240" w:lineRule="auto"/>
              <w:rPr>
                <w:sz w:val="17"/>
              </w:rPr>
            </w:pPr>
            <w:r>
              <w:rPr>
                <w:sz w:val="17"/>
              </w:rPr>
              <w:t>呂紹全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before="2" w:line="240" w:lineRule="auto"/>
              <w:rPr>
                <w:sz w:val="17"/>
              </w:rPr>
            </w:pPr>
            <w:r>
              <w:rPr>
                <w:sz w:val="17"/>
              </w:rPr>
              <w:t>新竹縣竹北市竹北里中山路112巷48弄40</w:t>
            </w:r>
          </w:p>
          <w:p w:rsidR="0093597E" w:rsidRDefault="00B624D3">
            <w:pPr>
              <w:pStyle w:val="TableParagraph"/>
              <w:spacing w:before="3" w:line="186" w:lineRule="exact"/>
              <w:rPr>
                <w:sz w:val="17"/>
              </w:rPr>
            </w:pPr>
            <w:r>
              <w:rPr>
                <w:sz w:val="17"/>
              </w:rPr>
              <w:t>號2樓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before="113" w:line="240" w:lineRule="auto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5535800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白蘭鮮花禮儀社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彭作銓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ind w:right="-29"/>
              <w:rPr>
                <w:sz w:val="17"/>
              </w:rPr>
            </w:pPr>
            <w:r>
              <w:rPr>
                <w:sz w:val="17"/>
              </w:rPr>
              <w:t>新竹縣竹東鎮中山里17鄰長春路1段111號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5954543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橫山鄉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安泰禮儀社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劉昇華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新竹縣橫山鄉田寮村8鄰田洋街82號1樓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5933989</w:t>
            </w:r>
          </w:p>
        </w:tc>
      </w:tr>
      <w:tr w:rsidR="0093597E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125" w:right="92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羽</w:t>
            </w:r>
            <w:proofErr w:type="gramStart"/>
            <w:r>
              <w:rPr>
                <w:sz w:val="17"/>
              </w:rPr>
              <w:t>昇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691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李文明</w:t>
            </w:r>
          </w:p>
        </w:tc>
        <w:tc>
          <w:tcPr>
            <w:tcW w:w="3135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新竹縣關西鎮東安里大仁街21號1樓</w:t>
            </w:r>
          </w:p>
        </w:tc>
        <w:tc>
          <w:tcPr>
            <w:tcW w:w="1010" w:type="dxa"/>
          </w:tcPr>
          <w:p w:rsidR="0093597E" w:rsidRDefault="00B624D3">
            <w:pPr>
              <w:pStyle w:val="TableParagraph"/>
              <w:spacing w:line="215" w:lineRule="exact"/>
              <w:ind w:left="195" w:right="164"/>
              <w:jc w:val="center"/>
              <w:rPr>
                <w:sz w:val="17"/>
              </w:rPr>
            </w:pPr>
            <w:r>
              <w:rPr>
                <w:sz w:val="17"/>
              </w:rPr>
              <w:t>5872404</w:t>
            </w:r>
          </w:p>
        </w:tc>
      </w:tr>
    </w:tbl>
    <w:p w:rsidR="0093597E" w:rsidRDefault="0093597E">
      <w:pPr>
        <w:spacing w:line="215" w:lineRule="exact"/>
        <w:jc w:val="center"/>
        <w:rPr>
          <w:sz w:val="17"/>
        </w:rPr>
        <w:sectPr w:rsidR="0093597E">
          <w:footerReference w:type="default" r:id="rId7"/>
          <w:type w:val="continuous"/>
          <w:pgSz w:w="11910" w:h="16840"/>
          <w:pgMar w:top="380" w:right="1680" w:bottom="560" w:left="1680" w:header="720" w:footer="369" w:gutter="0"/>
          <w:pgNumType w:start="1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41"/>
        <w:gridCol w:w="2002"/>
        <w:gridCol w:w="856"/>
        <w:gridCol w:w="3260"/>
        <w:gridCol w:w="851"/>
      </w:tblGrid>
      <w:tr w:rsidR="0093597E" w:rsidTr="00121ABF">
        <w:trPr>
          <w:trHeight w:val="498"/>
        </w:trPr>
        <w:tc>
          <w:tcPr>
            <w:tcW w:w="442" w:type="dxa"/>
          </w:tcPr>
          <w:p w:rsidR="0093597E" w:rsidRDefault="00B624D3">
            <w:pPr>
              <w:pStyle w:val="TableParagraph"/>
              <w:spacing w:before="0" w:line="254" w:lineRule="exact"/>
              <w:ind w:left="47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lastRenderedPageBreak/>
              <w:t>目前</w:t>
            </w:r>
          </w:p>
          <w:p w:rsidR="0093597E" w:rsidRDefault="00B624D3">
            <w:pPr>
              <w:pStyle w:val="TableParagraph"/>
              <w:spacing w:before="0" w:line="224" w:lineRule="exact"/>
              <w:ind w:left="47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家數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before="103" w:line="240" w:lineRule="auto"/>
              <w:ind w:left="16" w:right="1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鄉鎮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before="103" w:line="240" w:lineRule="auto"/>
              <w:ind w:left="476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公司商號名稱</w:t>
            </w:r>
          </w:p>
        </w:tc>
        <w:tc>
          <w:tcPr>
            <w:tcW w:w="856" w:type="dxa"/>
          </w:tcPr>
          <w:p w:rsidR="0093597E" w:rsidRDefault="00B624D3">
            <w:pPr>
              <w:pStyle w:val="TableParagraph"/>
              <w:spacing w:before="103" w:line="240" w:lineRule="auto"/>
              <w:ind w:left="24" w:right="8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負責人</w:t>
            </w:r>
          </w:p>
        </w:tc>
        <w:tc>
          <w:tcPr>
            <w:tcW w:w="3260" w:type="dxa"/>
          </w:tcPr>
          <w:p w:rsidR="0093597E" w:rsidRDefault="00B624D3">
            <w:pPr>
              <w:pStyle w:val="TableParagraph"/>
              <w:spacing w:before="103" w:line="240" w:lineRule="auto"/>
              <w:ind w:left="1209" w:right="1191"/>
              <w:jc w:val="center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營業地址</w:t>
            </w:r>
          </w:p>
        </w:tc>
        <w:tc>
          <w:tcPr>
            <w:tcW w:w="851" w:type="dxa"/>
          </w:tcPr>
          <w:p w:rsidR="0093597E" w:rsidRDefault="00B624D3">
            <w:pPr>
              <w:pStyle w:val="TableParagraph"/>
              <w:spacing w:before="103" w:line="240" w:lineRule="auto"/>
              <w:ind w:left="331"/>
              <w:rPr>
                <w:rFonts w:ascii="Microsoft YaHei UI" w:eastAsia="Microsoft YaHei UI"/>
                <w:b/>
                <w:sz w:val="17"/>
              </w:rPr>
            </w:pPr>
            <w:r>
              <w:rPr>
                <w:rFonts w:ascii="Microsoft YaHei UI" w:eastAsia="Microsoft YaHei UI" w:hint="eastAsia"/>
                <w:b/>
                <w:sz w:val="17"/>
              </w:rPr>
              <w:t>電話</w:t>
            </w:r>
          </w:p>
        </w:tc>
      </w:tr>
      <w:tr w:rsidR="0093597E" w:rsidTr="00121ABF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威尼斯禮儀社</w:t>
            </w:r>
          </w:p>
        </w:tc>
        <w:tc>
          <w:tcPr>
            <w:tcW w:w="856" w:type="dxa"/>
          </w:tcPr>
          <w:p w:rsidR="0093597E" w:rsidRDefault="00B624D3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劉政文</w:t>
            </w:r>
          </w:p>
        </w:tc>
        <w:tc>
          <w:tcPr>
            <w:tcW w:w="3260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新竹縣新埔鎮田新里1鄰中正路800號</w:t>
            </w:r>
          </w:p>
        </w:tc>
        <w:tc>
          <w:tcPr>
            <w:tcW w:w="851" w:type="dxa"/>
          </w:tcPr>
          <w:p w:rsidR="0093597E" w:rsidRDefault="00B624D3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5888399</w:t>
            </w:r>
          </w:p>
        </w:tc>
      </w:tr>
      <w:tr w:rsidR="0093597E" w:rsidTr="00121ABF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長興禮儀社</w:t>
            </w:r>
          </w:p>
        </w:tc>
        <w:tc>
          <w:tcPr>
            <w:tcW w:w="856" w:type="dxa"/>
          </w:tcPr>
          <w:p w:rsidR="0093597E" w:rsidRDefault="00B624D3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嚴和祥</w:t>
            </w:r>
          </w:p>
        </w:tc>
        <w:tc>
          <w:tcPr>
            <w:tcW w:w="3260" w:type="dxa"/>
          </w:tcPr>
          <w:p w:rsidR="0093597E" w:rsidRPr="00416E13" w:rsidRDefault="00B624D3">
            <w:pPr>
              <w:pStyle w:val="TableParagraph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新竹縣關西鎮石光里14鄰石岡子786巷11</w:t>
            </w:r>
            <w:r w:rsidR="00416E13">
              <w:rPr>
                <w:rFonts w:asciiTheme="minorEastAsia" w:eastAsiaTheme="minorEastAsia" w:hAnsiTheme="minorEastAsia" w:hint="eastAsia"/>
                <w:sz w:val="17"/>
              </w:rPr>
              <w:t>號1樓</w:t>
            </w:r>
          </w:p>
        </w:tc>
        <w:tc>
          <w:tcPr>
            <w:tcW w:w="851" w:type="dxa"/>
          </w:tcPr>
          <w:p w:rsidR="0093597E" w:rsidRDefault="00B624D3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5882932</w:t>
            </w:r>
          </w:p>
        </w:tc>
      </w:tr>
      <w:tr w:rsidR="0093597E" w:rsidTr="00121ABF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吉</w:t>
            </w:r>
            <w:r>
              <w:rPr>
                <w:rFonts w:ascii="新細明體-ExtB" w:eastAsia="新細明體-ExtB"/>
                <w:sz w:val="17"/>
              </w:rPr>
              <w:t>「</w:t>
            </w:r>
            <w:proofErr w:type="gramStart"/>
            <w:r>
              <w:rPr>
                <w:sz w:val="17"/>
              </w:rPr>
              <w:t>立升</w:t>
            </w:r>
            <w:proofErr w:type="gramEnd"/>
            <w:r>
              <w:rPr>
                <w:rFonts w:ascii="新細明體-ExtB" w:eastAsia="新細明體-ExtB"/>
                <w:sz w:val="17"/>
              </w:rPr>
              <w:t>」</w:t>
            </w:r>
            <w:r>
              <w:rPr>
                <w:sz w:val="17"/>
              </w:rPr>
              <w:t>禮儀社</w:t>
            </w:r>
          </w:p>
        </w:tc>
        <w:tc>
          <w:tcPr>
            <w:tcW w:w="856" w:type="dxa"/>
          </w:tcPr>
          <w:p w:rsidR="0093597E" w:rsidRDefault="00B624D3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張峻源</w:t>
            </w:r>
          </w:p>
        </w:tc>
        <w:tc>
          <w:tcPr>
            <w:tcW w:w="3260" w:type="dxa"/>
          </w:tcPr>
          <w:p w:rsidR="0093597E" w:rsidRDefault="00B624D3">
            <w:pPr>
              <w:pStyle w:val="TableParagraph"/>
              <w:ind w:right="-29"/>
              <w:rPr>
                <w:sz w:val="17"/>
              </w:rPr>
            </w:pPr>
            <w:r>
              <w:rPr>
                <w:sz w:val="17"/>
              </w:rPr>
              <w:t>新竹縣關西鎮新力里10鄰下橫坑105之3號</w:t>
            </w:r>
          </w:p>
        </w:tc>
        <w:tc>
          <w:tcPr>
            <w:tcW w:w="851" w:type="dxa"/>
          </w:tcPr>
          <w:p w:rsidR="0093597E" w:rsidRDefault="00B624D3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5860439</w:t>
            </w:r>
          </w:p>
        </w:tc>
      </w:tr>
      <w:tr w:rsidR="0093597E" w:rsidTr="00121ABF">
        <w:trPr>
          <w:trHeight w:val="265"/>
        </w:trPr>
        <w:tc>
          <w:tcPr>
            <w:tcW w:w="442" w:type="dxa"/>
          </w:tcPr>
          <w:p w:rsidR="0093597E" w:rsidRDefault="00B624D3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641" w:type="dxa"/>
          </w:tcPr>
          <w:p w:rsidR="0093597E" w:rsidRDefault="00B624D3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祥</w:t>
            </w:r>
            <w:proofErr w:type="gramEnd"/>
            <w:r>
              <w:rPr>
                <w:sz w:val="17"/>
              </w:rPr>
              <w:t>豐生命禮儀</w:t>
            </w:r>
          </w:p>
        </w:tc>
        <w:tc>
          <w:tcPr>
            <w:tcW w:w="856" w:type="dxa"/>
          </w:tcPr>
          <w:p w:rsidR="0093597E" w:rsidRDefault="00B624D3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鄭凱杰</w:t>
            </w:r>
          </w:p>
        </w:tc>
        <w:tc>
          <w:tcPr>
            <w:tcW w:w="3260" w:type="dxa"/>
          </w:tcPr>
          <w:p w:rsidR="0093597E" w:rsidRDefault="00B624D3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新竹縣新豐鄉埔和村7鄰196號</w:t>
            </w:r>
          </w:p>
        </w:tc>
        <w:tc>
          <w:tcPr>
            <w:tcW w:w="851" w:type="dxa"/>
          </w:tcPr>
          <w:p w:rsidR="0093597E" w:rsidRDefault="00B624D3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5686928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周禮生命禮儀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周碩誠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新竹縣湖口鄉中正村</w:t>
            </w:r>
            <w:r>
              <w:rPr>
                <w:rFonts w:asciiTheme="minorEastAsia" w:eastAsiaTheme="minorEastAsia" w:hAnsiTheme="minorEastAsia" w:hint="eastAsia"/>
                <w:sz w:val="17"/>
              </w:rPr>
              <w:t>1鄰</w:t>
            </w:r>
            <w:r>
              <w:rPr>
                <w:sz w:val="17"/>
              </w:rPr>
              <w:t>中正路2段325號1樓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5690769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青山禮儀社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楊曉芬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新竹縣關西鎮東安里育賢街42巷2號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5171096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新東海禮儀社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徐金火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新竹縣湖口鄉</w:t>
            </w:r>
            <w:r>
              <w:rPr>
                <w:rFonts w:asciiTheme="minorEastAsia" w:eastAsiaTheme="minorEastAsia" w:hAnsiTheme="minorEastAsia" w:hint="eastAsia"/>
                <w:sz w:val="17"/>
              </w:rPr>
              <w:t>愛勢村</w:t>
            </w:r>
            <w:r>
              <w:rPr>
                <w:sz w:val="17"/>
              </w:rPr>
              <w:t>民生街186號2樓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5997700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芎林鄉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海星禮儀社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徐宏雄</w:t>
            </w:r>
          </w:p>
        </w:tc>
        <w:tc>
          <w:tcPr>
            <w:tcW w:w="3260" w:type="dxa"/>
          </w:tcPr>
          <w:p w:rsidR="00964919" w:rsidRPr="00416E13" w:rsidRDefault="00964919">
            <w:pPr>
              <w:pStyle w:val="TableParagraph"/>
              <w:ind w:right="-29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新竹縣芎林鄉新鳳村8鄰五股林86號1樓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5927992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極樂禮儀有限公司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陳國洲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</w:t>
            </w:r>
            <w:proofErr w:type="gramStart"/>
            <w:r>
              <w:rPr>
                <w:sz w:val="17"/>
              </w:rPr>
              <w:t>竹東鎮</w:t>
            </w:r>
            <w:r>
              <w:rPr>
                <w:rFonts w:asciiTheme="minorEastAsia" w:eastAsiaTheme="minorEastAsia" w:hAnsiTheme="minorEastAsia" w:hint="eastAsia"/>
                <w:sz w:val="17"/>
              </w:rPr>
              <w:t>榮樂里</w:t>
            </w:r>
            <w:proofErr w:type="gramEnd"/>
            <w:r>
              <w:rPr>
                <w:sz w:val="17"/>
              </w:rPr>
              <w:t>商華街107號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5962260</w:t>
            </w:r>
          </w:p>
        </w:tc>
      </w:tr>
      <w:tr w:rsidR="00964919" w:rsidTr="00121ABF">
        <w:trPr>
          <w:trHeight w:val="266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32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32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32"/>
              <w:rPr>
                <w:sz w:val="17"/>
              </w:rPr>
            </w:pPr>
            <w:r>
              <w:rPr>
                <w:sz w:val="17"/>
              </w:rPr>
              <w:t>廣成生命禮儀社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32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吳勝隆</w:t>
            </w:r>
          </w:p>
        </w:tc>
        <w:tc>
          <w:tcPr>
            <w:tcW w:w="3260" w:type="dxa"/>
          </w:tcPr>
          <w:p w:rsidR="00964919" w:rsidRPr="00964919" w:rsidRDefault="00964919">
            <w:pPr>
              <w:pStyle w:val="TableParagraph"/>
              <w:spacing w:before="32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新竹縣竹北市</w:t>
            </w:r>
            <w:r>
              <w:rPr>
                <w:rFonts w:asciiTheme="minorEastAsia" w:eastAsiaTheme="minorEastAsia" w:hAnsiTheme="minorEastAsia" w:hint="eastAsia"/>
                <w:sz w:val="17"/>
              </w:rPr>
              <w:t>新光里</w:t>
            </w:r>
            <w:r>
              <w:rPr>
                <w:sz w:val="17"/>
              </w:rPr>
              <w:t>新光街27號1樓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32"/>
              <w:ind w:left="211"/>
              <w:rPr>
                <w:sz w:val="17"/>
              </w:rPr>
            </w:pPr>
            <w:r>
              <w:rPr>
                <w:sz w:val="17"/>
              </w:rPr>
              <w:t>5552830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大明禮儀企業社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張史芳</w:t>
            </w:r>
            <w:proofErr w:type="gramEnd"/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新竹縣竹東鎮仁愛里9鄰大明路57號1樓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5945938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華</w:t>
            </w:r>
            <w:proofErr w:type="gramStart"/>
            <w:r>
              <w:rPr>
                <w:sz w:val="17"/>
              </w:rPr>
              <w:t>祐</w:t>
            </w:r>
            <w:proofErr w:type="gramEnd"/>
            <w:r>
              <w:rPr>
                <w:sz w:val="17"/>
              </w:rPr>
              <w:t>生命禮儀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邱清裕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新竹縣竹東鎮二重里中興路3段252巷19號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5823665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大安生命禮儀企業社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陳維明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ind w:right="-29"/>
              <w:rPr>
                <w:sz w:val="17"/>
              </w:rPr>
            </w:pPr>
            <w:r>
              <w:rPr>
                <w:sz w:val="17"/>
              </w:rPr>
              <w:t>新竹縣關西鎮東安里6鄰育賢街12號1樓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0933977643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慈心生命禮儀企業社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陳桂燕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新竹縣竹東鎮上舘里2鄰生產街125巷21號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81"/>
              <w:rPr>
                <w:sz w:val="17"/>
              </w:rPr>
            </w:pPr>
            <w:r>
              <w:rPr>
                <w:sz w:val="17"/>
              </w:rPr>
              <w:t>0910397660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元泰生命禮儀社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羅茂熒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ind w:right="-29"/>
              <w:rPr>
                <w:sz w:val="17"/>
              </w:rPr>
            </w:pPr>
            <w:r>
              <w:rPr>
                <w:sz w:val="17"/>
              </w:rPr>
              <w:t>新竹縣新埔鎮新生里4鄰中正路562號1樓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81"/>
              <w:rPr>
                <w:sz w:val="17"/>
              </w:rPr>
            </w:pPr>
            <w:r>
              <w:rPr>
                <w:sz w:val="17"/>
              </w:rPr>
              <w:t>5887726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東泰禮儀有限公司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陳一君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新竹縣新埔鎮田新里信義街12號一樓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5883445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廣和禮儀有限公司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黃元相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新竹縣湖口鄉信勢村</w:t>
            </w:r>
            <w:r>
              <w:rPr>
                <w:rFonts w:asciiTheme="minorEastAsia" w:eastAsiaTheme="minorEastAsia" w:hAnsiTheme="minorEastAsia" w:hint="eastAsia"/>
                <w:sz w:val="17"/>
              </w:rPr>
              <w:t>6鄰</w:t>
            </w:r>
            <w:r>
              <w:rPr>
                <w:sz w:val="17"/>
              </w:rPr>
              <w:t>力行街95號一樓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5990097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晉丞生命事業有限公司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郭晉源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新竹市竹北市東興路35鄰東興路一段239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5502323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spacing w:line="21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line="21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芎林鄉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東森生命禮儀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line="21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吳昌樺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sz w:val="17"/>
              </w:rPr>
              <w:t>新竹縣芎林鄉新鳳村3鄰文衡路420號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line="215" w:lineRule="exact"/>
              <w:ind w:left="211"/>
              <w:rPr>
                <w:sz w:val="17"/>
              </w:rPr>
            </w:pPr>
            <w:r>
              <w:rPr>
                <w:sz w:val="17"/>
              </w:rPr>
              <w:t>5121066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新埔鎮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東昇禮儀有限公司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林淑媛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新竹縣新埔鎮新民里中正路507號一樓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5882115</w:t>
            </w:r>
          </w:p>
        </w:tc>
      </w:tr>
      <w:tr w:rsidR="00964919" w:rsidTr="00121ABF">
        <w:trPr>
          <w:trHeight w:val="265"/>
        </w:trPr>
        <w:tc>
          <w:tcPr>
            <w:tcW w:w="442" w:type="dxa"/>
          </w:tcPr>
          <w:p w:rsidR="00964919" w:rsidRDefault="00964919">
            <w:pPr>
              <w:pStyle w:val="TableParagraph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天陵園事業股份有限公司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夏奕剛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新竹縣關西鎮東平里小東坑22-1號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ind w:left="211"/>
              <w:rPr>
                <w:sz w:val="17"/>
              </w:rPr>
            </w:pPr>
            <w:r>
              <w:rPr>
                <w:sz w:val="17"/>
              </w:rPr>
              <w:t>6235359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10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10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10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宏松生命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10" w:line="19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龍才鈞</w:t>
            </w:r>
            <w:proofErr w:type="gramEnd"/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10" w:line="195" w:lineRule="exact"/>
              <w:rPr>
                <w:sz w:val="17"/>
              </w:rPr>
            </w:pPr>
            <w:r>
              <w:rPr>
                <w:sz w:val="17"/>
              </w:rPr>
              <w:t>新竹縣關西鎮東安里大仁街17號1樓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10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5876825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太原生命禮儀社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趙文和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新竹縣竹北市興安里19鄰文仁街20號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5583472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欽敬禮儀有限公司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張書欽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新竹縣湖口鄉東興村中山路三段529號1樓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w w:val="105"/>
                <w:sz w:val="15"/>
              </w:rPr>
              <w:t>0988-839813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金富貴貿易有限公司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巫秉峰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9" w:line="195" w:lineRule="exact"/>
              <w:ind w:right="-29"/>
              <w:rPr>
                <w:sz w:val="17"/>
              </w:rPr>
            </w:pPr>
            <w:r>
              <w:rPr>
                <w:sz w:val="17"/>
              </w:rPr>
              <w:t>新竹縣湖口鄉信義村成功路421巷3弄15號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25" w:line="180" w:lineRule="exact"/>
              <w:ind w:left="31"/>
              <w:rPr>
                <w:sz w:val="15"/>
              </w:rPr>
            </w:pPr>
            <w:r>
              <w:rPr>
                <w:sz w:val="17"/>
              </w:rPr>
              <w:t>5998966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薪傳生命禮儀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陳庭</w:t>
            </w:r>
            <w:proofErr w:type="gramStart"/>
            <w:r>
              <w:rPr>
                <w:sz w:val="17"/>
              </w:rPr>
              <w:t>紆</w:t>
            </w:r>
            <w:proofErr w:type="gramEnd"/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9" w:line="195" w:lineRule="exact"/>
              <w:ind w:right="-29"/>
              <w:rPr>
                <w:sz w:val="17"/>
              </w:rPr>
            </w:pPr>
            <w:r>
              <w:rPr>
                <w:sz w:val="17"/>
              </w:rPr>
              <w:t>關西鎮南雄里中豐路1段306號1樓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0976-808471</w:t>
            </w:r>
          </w:p>
        </w:tc>
      </w:tr>
      <w:tr w:rsidR="00964919" w:rsidTr="00121ABF">
        <w:trPr>
          <w:trHeight w:val="225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恩典禮儀社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温金德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新竹縣竹東鎮五豐里忠孝街71巷1弄73號3樓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9" w:line="195" w:lineRule="exact"/>
              <w:ind w:left="31"/>
              <w:rPr>
                <w:sz w:val="17"/>
              </w:rPr>
            </w:pPr>
            <w:r>
              <w:rPr>
                <w:sz w:val="17"/>
              </w:rPr>
              <w:t>5103045</w:t>
            </w:r>
          </w:p>
        </w:tc>
      </w:tr>
      <w:tr w:rsidR="00964919" w:rsidTr="00121ABF">
        <w:trPr>
          <w:trHeight w:val="467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132" w:line="240" w:lineRule="auto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132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132" w:line="240" w:lineRule="auto"/>
              <w:rPr>
                <w:sz w:val="17"/>
              </w:rPr>
            </w:pPr>
            <w:r>
              <w:rPr>
                <w:sz w:val="17"/>
              </w:rPr>
              <w:t>長生天國際事業股份有限公司（</w:t>
            </w:r>
            <w:proofErr w:type="gramStart"/>
            <w:r>
              <w:rPr>
                <w:sz w:val="17"/>
              </w:rPr>
              <w:t>殯</w:t>
            </w:r>
            <w:proofErr w:type="gramEnd"/>
            <w:r>
              <w:rPr>
                <w:sz w:val="17"/>
              </w:rPr>
              <w:t>設）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132" w:line="240" w:lineRule="auto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黃玉昌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7" w:line="220" w:lineRule="atLeast"/>
              <w:ind w:right="65"/>
              <w:rPr>
                <w:sz w:val="17"/>
              </w:rPr>
            </w:pPr>
            <w:r>
              <w:rPr>
                <w:sz w:val="17"/>
              </w:rPr>
              <w:t>新竹縣湖口鄉波羅村7</w:t>
            </w:r>
            <w:proofErr w:type="gramStart"/>
            <w:r>
              <w:rPr>
                <w:sz w:val="17"/>
              </w:rPr>
              <w:t>鄰大愛</w:t>
            </w:r>
            <w:proofErr w:type="gramEnd"/>
            <w:r>
              <w:rPr>
                <w:sz w:val="17"/>
              </w:rPr>
              <w:t>街88號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132" w:line="240" w:lineRule="auto"/>
              <w:ind w:left="211"/>
              <w:rPr>
                <w:sz w:val="17"/>
              </w:rPr>
            </w:pPr>
            <w:r>
              <w:rPr>
                <w:sz w:val="17"/>
              </w:rPr>
              <w:t>5981007</w:t>
            </w:r>
          </w:p>
        </w:tc>
      </w:tr>
      <w:tr w:rsidR="00964919" w:rsidTr="00121ABF">
        <w:trPr>
          <w:trHeight w:val="467"/>
        </w:trPr>
        <w:tc>
          <w:tcPr>
            <w:tcW w:w="442" w:type="dxa"/>
          </w:tcPr>
          <w:p w:rsidR="00964919" w:rsidRDefault="00964919">
            <w:pPr>
              <w:pStyle w:val="TableParagraph"/>
              <w:spacing w:before="132" w:line="240" w:lineRule="auto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641" w:type="dxa"/>
          </w:tcPr>
          <w:p w:rsidR="00964919" w:rsidRDefault="00964919">
            <w:pPr>
              <w:pStyle w:val="TableParagraph"/>
              <w:spacing w:before="132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芎林鄉</w:t>
            </w:r>
          </w:p>
        </w:tc>
        <w:tc>
          <w:tcPr>
            <w:tcW w:w="2002" w:type="dxa"/>
          </w:tcPr>
          <w:p w:rsidR="00964919" w:rsidRDefault="00964919">
            <w:pPr>
              <w:pStyle w:val="TableParagraph"/>
              <w:spacing w:before="7" w:line="220" w:lineRule="atLeast"/>
              <w:ind w:right="53"/>
              <w:rPr>
                <w:sz w:val="17"/>
              </w:rPr>
            </w:pPr>
            <w:r>
              <w:rPr>
                <w:sz w:val="17"/>
              </w:rPr>
              <w:t>雲自在生命禮儀社</w:t>
            </w:r>
          </w:p>
        </w:tc>
        <w:tc>
          <w:tcPr>
            <w:tcW w:w="856" w:type="dxa"/>
          </w:tcPr>
          <w:p w:rsidR="00964919" w:rsidRDefault="00964919">
            <w:pPr>
              <w:pStyle w:val="TableParagraph"/>
              <w:spacing w:before="132" w:line="240" w:lineRule="auto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徐雲煥</w:t>
            </w:r>
          </w:p>
        </w:tc>
        <w:tc>
          <w:tcPr>
            <w:tcW w:w="3260" w:type="dxa"/>
          </w:tcPr>
          <w:p w:rsidR="00964919" w:rsidRDefault="00964919">
            <w:pPr>
              <w:pStyle w:val="TableParagraph"/>
              <w:spacing w:before="132" w:line="240" w:lineRule="auto"/>
              <w:rPr>
                <w:sz w:val="17"/>
              </w:rPr>
            </w:pPr>
            <w:r>
              <w:rPr>
                <w:sz w:val="17"/>
              </w:rPr>
              <w:t>新竹縣芎林鄉石潭村3鄰石壁潭387號1樓</w:t>
            </w:r>
          </w:p>
        </w:tc>
        <w:tc>
          <w:tcPr>
            <w:tcW w:w="851" w:type="dxa"/>
          </w:tcPr>
          <w:p w:rsidR="00964919" w:rsidRDefault="00964919">
            <w:pPr>
              <w:pStyle w:val="TableParagraph"/>
              <w:spacing w:before="132" w:line="240" w:lineRule="auto"/>
              <w:ind w:left="211"/>
              <w:rPr>
                <w:sz w:val="17"/>
              </w:rPr>
            </w:pPr>
            <w:r>
              <w:rPr>
                <w:w w:val="105"/>
                <w:sz w:val="15"/>
              </w:rPr>
              <w:t>0933-266647</w:t>
            </w:r>
          </w:p>
        </w:tc>
      </w:tr>
      <w:tr w:rsidR="006D6D40" w:rsidTr="00121ABF">
        <w:trPr>
          <w:trHeight w:val="225"/>
        </w:trPr>
        <w:tc>
          <w:tcPr>
            <w:tcW w:w="442" w:type="dxa"/>
          </w:tcPr>
          <w:p w:rsidR="006D6D40" w:rsidRDefault="006D6D40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80</w:t>
            </w:r>
          </w:p>
        </w:tc>
        <w:tc>
          <w:tcPr>
            <w:tcW w:w="641" w:type="dxa"/>
          </w:tcPr>
          <w:p w:rsidR="006D6D40" w:rsidRDefault="006D6D40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6D6D40" w:rsidRDefault="006D6D40">
            <w:pPr>
              <w:pStyle w:val="TableParagraph"/>
              <w:spacing w:before="9" w:line="195" w:lineRule="exact"/>
              <w:rPr>
                <w:sz w:val="17"/>
              </w:rPr>
            </w:pPr>
            <w:r w:rsidRPr="006D6D40">
              <w:rPr>
                <w:rFonts w:hint="eastAsia"/>
                <w:sz w:val="17"/>
              </w:rPr>
              <w:t>鼎</w:t>
            </w:r>
            <w:proofErr w:type="gramStart"/>
            <w:r w:rsidRPr="006D6D40">
              <w:rPr>
                <w:rFonts w:hint="eastAsia"/>
                <w:sz w:val="17"/>
              </w:rPr>
              <w:t>璽</w:t>
            </w:r>
            <w:proofErr w:type="gramEnd"/>
            <w:r w:rsidRPr="006D6D40">
              <w:rPr>
                <w:rFonts w:hint="eastAsia"/>
                <w:sz w:val="17"/>
              </w:rPr>
              <w:t>生命禮儀有限公司</w:t>
            </w:r>
          </w:p>
        </w:tc>
        <w:tc>
          <w:tcPr>
            <w:tcW w:w="856" w:type="dxa"/>
          </w:tcPr>
          <w:p w:rsidR="006D6D40" w:rsidRPr="006D6D40" w:rsidRDefault="006D6D40">
            <w:pPr>
              <w:pStyle w:val="TableParagraph"/>
              <w:spacing w:before="9" w:line="195" w:lineRule="exact"/>
              <w:ind w:left="16" w:right="110"/>
              <w:jc w:val="center"/>
              <w:rPr>
                <w:rFonts w:eastAsiaTheme="minorEastAsia"/>
                <w:sz w:val="15"/>
              </w:rPr>
            </w:pPr>
            <w:r w:rsidRPr="006D6D40">
              <w:rPr>
                <w:rFonts w:hint="eastAsia"/>
                <w:sz w:val="15"/>
              </w:rPr>
              <w:t>劉梓翔</w:t>
            </w:r>
          </w:p>
        </w:tc>
        <w:tc>
          <w:tcPr>
            <w:tcW w:w="3260" w:type="dxa"/>
          </w:tcPr>
          <w:p w:rsidR="006D6D40" w:rsidRPr="006D6D40" w:rsidRDefault="00CF038D" w:rsidP="00CF038D">
            <w:pPr>
              <w:pStyle w:val="TableParagraph"/>
              <w:spacing w:before="9" w:line="195" w:lineRule="exact"/>
              <w:ind w:left="0"/>
              <w:rPr>
                <w:rFonts w:eastAsiaTheme="minorEastAsia"/>
                <w:sz w:val="15"/>
              </w:rPr>
            </w:pPr>
            <w:r w:rsidRPr="00CF038D">
              <w:rPr>
                <w:rFonts w:eastAsiaTheme="minorEastAsia" w:hint="eastAsia"/>
                <w:sz w:val="15"/>
              </w:rPr>
              <w:t>新竹縣竹東鎮榮華里長春路三段</w:t>
            </w:r>
            <w:r w:rsidRPr="00CF038D">
              <w:rPr>
                <w:rFonts w:eastAsiaTheme="minorEastAsia"/>
                <w:sz w:val="15"/>
              </w:rPr>
              <w:t>42</w:t>
            </w:r>
            <w:r w:rsidRPr="00CF038D">
              <w:rPr>
                <w:rFonts w:eastAsiaTheme="minorEastAsia"/>
                <w:sz w:val="15"/>
              </w:rPr>
              <w:t>巷</w:t>
            </w:r>
            <w:r w:rsidRPr="00CF038D">
              <w:rPr>
                <w:rFonts w:eastAsiaTheme="minorEastAsia"/>
                <w:sz w:val="15"/>
              </w:rPr>
              <w:t>5</w:t>
            </w:r>
            <w:r w:rsidRPr="00CF038D">
              <w:rPr>
                <w:rFonts w:eastAsiaTheme="minorEastAsia"/>
                <w:sz w:val="15"/>
              </w:rPr>
              <w:t>號</w:t>
            </w:r>
            <w:r w:rsidRPr="00CF038D">
              <w:rPr>
                <w:rFonts w:eastAsiaTheme="minorEastAsia"/>
                <w:sz w:val="15"/>
              </w:rPr>
              <w:t>1</w:t>
            </w:r>
            <w:r w:rsidRPr="00CF038D">
              <w:rPr>
                <w:rFonts w:eastAsiaTheme="minorEastAsia"/>
                <w:sz w:val="15"/>
              </w:rPr>
              <w:t>樓</w:t>
            </w:r>
          </w:p>
        </w:tc>
        <w:tc>
          <w:tcPr>
            <w:tcW w:w="851" w:type="dxa"/>
          </w:tcPr>
          <w:p w:rsidR="006D6D40" w:rsidRDefault="00CF038D">
            <w:pPr>
              <w:pStyle w:val="TableParagraph"/>
              <w:spacing w:before="25" w:line="180" w:lineRule="exact"/>
              <w:ind w:left="79"/>
              <w:rPr>
                <w:rFonts w:ascii="Times New Roman"/>
                <w:sz w:val="14"/>
              </w:rPr>
            </w:pPr>
            <w:r w:rsidRPr="00CF038D">
              <w:rPr>
                <w:rFonts w:ascii="Times New Roman"/>
                <w:sz w:val="14"/>
              </w:rPr>
              <w:t>0921-920812</w:t>
            </w:r>
          </w:p>
        </w:tc>
      </w:tr>
      <w:tr w:rsidR="006D6D40" w:rsidTr="00121ABF">
        <w:trPr>
          <w:trHeight w:val="225"/>
        </w:trPr>
        <w:tc>
          <w:tcPr>
            <w:tcW w:w="442" w:type="dxa"/>
          </w:tcPr>
          <w:p w:rsidR="006D6D40" w:rsidRDefault="006D6D40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81</w:t>
            </w:r>
          </w:p>
        </w:tc>
        <w:tc>
          <w:tcPr>
            <w:tcW w:w="641" w:type="dxa"/>
          </w:tcPr>
          <w:p w:rsidR="006D6D40" w:rsidRDefault="006D6D40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6D6D40" w:rsidRPr="000F7013" w:rsidRDefault="000F7013">
            <w:pPr>
              <w:pStyle w:val="TableParagraph"/>
              <w:spacing w:before="9" w:line="195" w:lineRule="exact"/>
              <w:rPr>
                <w:rFonts w:eastAsiaTheme="minorEastAsia"/>
                <w:sz w:val="17"/>
              </w:rPr>
            </w:pPr>
            <w:r w:rsidRPr="000F7013">
              <w:rPr>
                <w:rFonts w:eastAsiaTheme="minorEastAsia" w:hint="eastAsia"/>
                <w:sz w:val="17"/>
              </w:rPr>
              <w:t>麒鼎禮儀社</w:t>
            </w:r>
            <w:bookmarkStart w:id="0" w:name="_GoBack"/>
            <w:bookmarkEnd w:id="0"/>
          </w:p>
        </w:tc>
        <w:tc>
          <w:tcPr>
            <w:tcW w:w="856" w:type="dxa"/>
          </w:tcPr>
          <w:p w:rsidR="006D6D40" w:rsidRPr="006D6D40" w:rsidRDefault="006D6D40" w:rsidP="006D6D40">
            <w:pPr>
              <w:pStyle w:val="TableParagraph"/>
              <w:spacing w:before="9" w:line="195" w:lineRule="exact"/>
              <w:ind w:left="16" w:right="110"/>
              <w:rPr>
                <w:rFonts w:eastAsiaTheme="minorEastAsia"/>
                <w:sz w:val="15"/>
              </w:rPr>
            </w:pPr>
            <w:r w:rsidRPr="006D6D40">
              <w:rPr>
                <w:rFonts w:hint="eastAsia"/>
                <w:sz w:val="15"/>
              </w:rPr>
              <w:t>劉慶烽</w:t>
            </w:r>
          </w:p>
        </w:tc>
        <w:tc>
          <w:tcPr>
            <w:tcW w:w="3260" w:type="dxa"/>
          </w:tcPr>
          <w:p w:rsidR="006D6D40" w:rsidRDefault="00CF038D">
            <w:pPr>
              <w:pStyle w:val="TableParagraph"/>
              <w:spacing w:before="9" w:line="195" w:lineRule="exact"/>
              <w:rPr>
                <w:sz w:val="15"/>
              </w:rPr>
            </w:pPr>
            <w:r w:rsidRPr="00CF038D">
              <w:rPr>
                <w:rFonts w:hint="eastAsia"/>
                <w:sz w:val="15"/>
              </w:rPr>
              <w:t>新竹縣竹東鎮長春路三段</w:t>
            </w:r>
            <w:r w:rsidRPr="00CF038D">
              <w:rPr>
                <w:sz w:val="15"/>
              </w:rPr>
              <w:t>42巷5號1樓</w:t>
            </w:r>
          </w:p>
        </w:tc>
        <w:tc>
          <w:tcPr>
            <w:tcW w:w="851" w:type="dxa"/>
          </w:tcPr>
          <w:p w:rsidR="006D6D40" w:rsidRDefault="00CF038D">
            <w:pPr>
              <w:pStyle w:val="TableParagraph"/>
              <w:spacing w:before="25" w:line="180" w:lineRule="exact"/>
              <w:ind w:left="79"/>
              <w:rPr>
                <w:rFonts w:ascii="Times New Roman"/>
                <w:sz w:val="14"/>
              </w:rPr>
            </w:pPr>
            <w:r w:rsidRPr="00CF038D">
              <w:rPr>
                <w:rFonts w:ascii="Times New Roman"/>
                <w:sz w:val="14"/>
              </w:rPr>
              <w:t>0909-241444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2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慈念生命</w:t>
            </w:r>
            <w:proofErr w:type="gramEnd"/>
            <w:r>
              <w:rPr>
                <w:sz w:val="17"/>
              </w:rPr>
              <w:t>禮儀社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5"/>
              </w:rPr>
              <w:t>夏嘉柔</w:t>
            </w:r>
            <w:proofErr w:type="gramEnd"/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5"/>
              </w:rPr>
              <w:t>新竹縣竹東鎮</w:t>
            </w:r>
            <w:r>
              <w:rPr>
                <w:rFonts w:asciiTheme="minorEastAsia" w:eastAsiaTheme="minorEastAsia" w:hAnsiTheme="minorEastAsia" w:hint="eastAsia"/>
                <w:sz w:val="15"/>
              </w:rPr>
              <w:t>榮華里</w:t>
            </w:r>
            <w:r>
              <w:rPr>
                <w:sz w:val="15"/>
              </w:rPr>
              <w:t>中豐路3段333巷77號1樓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25" w:line="180" w:lineRule="exact"/>
              <w:ind w:left="79"/>
              <w:rPr>
                <w:sz w:val="15"/>
              </w:rPr>
            </w:pPr>
            <w:r>
              <w:rPr>
                <w:rFonts w:ascii="Times New Roman"/>
                <w:sz w:val="14"/>
              </w:rPr>
              <w:t>0916-977584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3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六信布棚架行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葉士賢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新竹縣關西鎮東安里10鄰育賢街320號1樓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5875565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4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閎昇</w:t>
            </w:r>
            <w:proofErr w:type="gramEnd"/>
            <w:r>
              <w:rPr>
                <w:sz w:val="17"/>
              </w:rPr>
              <w:t>生命禮儀有限公司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許家榮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新竹縣</w:t>
            </w:r>
            <w:r>
              <w:rPr>
                <w:sz w:val="17"/>
              </w:rPr>
              <w:t>新豐鄉新豐村池府路52巷1號1樓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25" w:line="180" w:lineRule="exact"/>
              <w:ind w:left="79"/>
              <w:rPr>
                <w:sz w:val="15"/>
              </w:rPr>
            </w:pPr>
            <w:r>
              <w:rPr>
                <w:sz w:val="17"/>
              </w:rPr>
              <w:t>0989-576109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10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5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0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橫山鄉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10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泰柏國際</w:t>
            </w:r>
            <w:proofErr w:type="gramEnd"/>
            <w:r>
              <w:rPr>
                <w:sz w:val="17"/>
              </w:rPr>
              <w:t>股份有限公司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25" w:line="180" w:lineRule="exact"/>
              <w:ind w:left="24" w:right="161"/>
              <w:jc w:val="center"/>
              <w:rPr>
                <w:sz w:val="15"/>
              </w:rPr>
            </w:pPr>
            <w:r>
              <w:rPr>
                <w:sz w:val="17"/>
              </w:rPr>
              <w:t>吳權銘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25" w:line="180" w:lineRule="exact"/>
              <w:rPr>
                <w:sz w:val="15"/>
              </w:rPr>
            </w:pPr>
            <w:r>
              <w:rPr>
                <w:sz w:val="17"/>
              </w:rPr>
              <w:t>新竹縣橫山鄉</w:t>
            </w:r>
            <w:r>
              <w:rPr>
                <w:rFonts w:asciiTheme="minorEastAsia" w:eastAsiaTheme="minorEastAsia" w:hAnsiTheme="minorEastAsia" w:hint="eastAsia"/>
                <w:sz w:val="17"/>
              </w:rPr>
              <w:t>新興村新興街96號1樓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32" w:line="240" w:lineRule="auto"/>
              <w:ind w:left="28"/>
              <w:rPr>
                <w:rFonts w:ascii="Times New Roman"/>
                <w:sz w:val="14"/>
              </w:rPr>
            </w:pPr>
            <w:r>
              <w:rPr>
                <w:sz w:val="17"/>
              </w:rPr>
              <w:t>5934903</w:t>
            </w:r>
          </w:p>
        </w:tc>
      </w:tr>
      <w:tr w:rsidR="00EA3F72" w:rsidTr="00121ABF">
        <w:trPr>
          <w:trHeight w:val="224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6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珊彤</w:t>
            </w:r>
            <w:proofErr w:type="gramEnd"/>
            <w:r>
              <w:rPr>
                <w:sz w:val="17"/>
              </w:rPr>
              <w:t>生命禮儀社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葉秀棱</w:t>
            </w:r>
            <w:proofErr w:type="gramEnd"/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ind w:right="-29"/>
              <w:rPr>
                <w:sz w:val="17"/>
              </w:rPr>
            </w:pPr>
            <w:r>
              <w:rPr>
                <w:sz w:val="17"/>
              </w:rPr>
              <w:t>新竹縣竹東鎮</w:t>
            </w:r>
            <w:r>
              <w:rPr>
                <w:rFonts w:asciiTheme="minorEastAsia" w:eastAsiaTheme="minorEastAsia" w:hAnsiTheme="minorEastAsia" w:hint="eastAsia"/>
                <w:sz w:val="17"/>
              </w:rPr>
              <w:t>東寧里</w:t>
            </w:r>
            <w:r>
              <w:rPr>
                <w:sz w:val="17"/>
              </w:rPr>
              <w:t>安東路43巷9號1樓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0927-800697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7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湖口鄉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4"/>
              </w:rPr>
              <w:t>長生天生命禮儀股份有限公司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黃玉昌</w:t>
            </w:r>
          </w:p>
        </w:tc>
        <w:tc>
          <w:tcPr>
            <w:tcW w:w="3260" w:type="dxa"/>
          </w:tcPr>
          <w:p w:rsidR="00EA3F72" w:rsidRPr="00964919" w:rsidRDefault="00EA3F72">
            <w:pPr>
              <w:pStyle w:val="TableParagraph"/>
              <w:spacing w:before="9" w:line="195" w:lineRule="exact"/>
              <w:rPr>
                <w:rFonts w:eastAsiaTheme="minorEastAsia"/>
                <w:sz w:val="17"/>
              </w:rPr>
            </w:pPr>
            <w:r>
              <w:rPr>
                <w:sz w:val="15"/>
              </w:rPr>
              <w:t>新竹縣湖口鄉鳳山村22鄰新興路472號2</w:t>
            </w:r>
            <w:r>
              <w:rPr>
                <w:rFonts w:asciiTheme="minorEastAsia" w:eastAsiaTheme="minorEastAsia" w:hAnsiTheme="minorEastAsia" w:hint="eastAsia"/>
                <w:sz w:val="15"/>
              </w:rPr>
              <w:t>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38"/>
              <w:rPr>
                <w:sz w:val="17"/>
              </w:rPr>
            </w:pPr>
            <w:r>
              <w:rPr>
                <w:sz w:val="17"/>
              </w:rPr>
              <w:t>5981007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8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圓滿禮儀社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范熾</w:t>
            </w:r>
            <w:proofErr w:type="gramEnd"/>
            <w:r>
              <w:rPr>
                <w:sz w:val="17"/>
              </w:rPr>
              <w:t>權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新竹縣竹東鎮上舘里光武街81巷58號1樓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sz w:val="17"/>
              </w:rPr>
              <w:t>593-4627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rFonts w:asciiTheme="minorEastAsia" w:eastAsiaTheme="minorEastAsia" w:hAnsiTheme="minorEastAsia" w:hint="eastAsia"/>
                <w:sz w:val="17"/>
              </w:rPr>
              <w:t>9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淨德禮儀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葉家良</w:t>
            </w:r>
          </w:p>
        </w:tc>
        <w:tc>
          <w:tcPr>
            <w:tcW w:w="3260" w:type="dxa"/>
          </w:tcPr>
          <w:p w:rsidR="00EA3F72" w:rsidRPr="00CA3A8A" w:rsidRDefault="00EA3F72">
            <w:pPr>
              <w:pStyle w:val="TableParagraph"/>
              <w:spacing w:before="9" w:line="195" w:lineRule="exac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新竹縣竹北市竹北里十興路</w:t>
            </w:r>
            <w:r>
              <w:rPr>
                <w:rFonts w:ascii="Times New Roman" w:eastAsia="Times New Roman"/>
                <w:sz w:val="17"/>
              </w:rPr>
              <w:t>305</w:t>
            </w:r>
            <w:r>
              <w:rPr>
                <w:sz w:val="17"/>
              </w:rPr>
              <w:t>巷</w:t>
            </w:r>
            <w:r>
              <w:rPr>
                <w:rFonts w:ascii="Times New Roman" w:eastAsia="Times New Roman"/>
                <w:sz w:val="17"/>
              </w:rPr>
              <w:t>13</w:t>
            </w:r>
            <w:r>
              <w:rPr>
                <w:sz w:val="17"/>
              </w:rPr>
              <w:t>弄</w:t>
            </w:r>
            <w:r>
              <w:rPr>
                <w:rFonts w:ascii="Times New Roman" w:eastAsia="Times New Roman"/>
                <w:sz w:val="17"/>
              </w:rPr>
              <w:t>19</w:t>
            </w:r>
            <w:r>
              <w:rPr>
                <w:rFonts w:ascii="Times New Roman" w:eastAsia="Times New Roman"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號</w:t>
            </w:r>
            <w:r>
              <w:rPr>
                <w:rFonts w:ascii="Times New Roman" w:eastAsia="Times New Roman"/>
                <w:sz w:val="17"/>
              </w:rPr>
              <w:t>2</w:t>
            </w:r>
            <w:r>
              <w:rPr>
                <w:sz w:val="17"/>
              </w:rPr>
              <w:t>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38"/>
              <w:rPr>
                <w:sz w:val="17"/>
              </w:rPr>
            </w:pPr>
            <w:r>
              <w:rPr>
                <w:rFonts w:ascii="Times New Roman"/>
                <w:sz w:val="17"/>
              </w:rPr>
              <w:t>0930-345903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90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27" w:line="177" w:lineRule="exact"/>
              <w:ind w:left="27"/>
              <w:rPr>
                <w:sz w:val="14"/>
              </w:rPr>
            </w:pPr>
            <w:proofErr w:type="gramStart"/>
            <w:r>
              <w:rPr>
                <w:sz w:val="17"/>
              </w:rPr>
              <w:t>渡圓禮儀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范毓泰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25" w:line="180" w:lineRule="exact"/>
              <w:rPr>
                <w:sz w:val="15"/>
              </w:rPr>
            </w:pPr>
            <w:r>
              <w:rPr>
                <w:sz w:val="17"/>
              </w:rPr>
              <w:t>新竹縣竹東鎮大鄉里中豐路</w:t>
            </w:r>
            <w:r>
              <w:rPr>
                <w:rFonts w:ascii="Times New Roman" w:eastAsia="Times New Roman"/>
                <w:sz w:val="17"/>
              </w:rPr>
              <w:t>3</w:t>
            </w:r>
            <w:r>
              <w:rPr>
                <w:sz w:val="17"/>
              </w:rPr>
              <w:t>段</w:t>
            </w:r>
            <w:r>
              <w:rPr>
                <w:rFonts w:ascii="Times New Roman" w:eastAsia="Times New Roman"/>
                <w:sz w:val="17"/>
              </w:rPr>
              <w:t>161</w:t>
            </w:r>
            <w:r>
              <w:rPr>
                <w:sz w:val="17"/>
              </w:rPr>
              <w:t>巷</w:t>
            </w:r>
            <w:r>
              <w:rPr>
                <w:rFonts w:ascii="Times New Roman" w:eastAsia="Times New Roman"/>
                <w:sz w:val="17"/>
              </w:rPr>
              <w:t>10</w:t>
            </w:r>
            <w:r>
              <w:rPr>
                <w:sz w:val="17"/>
              </w:rPr>
              <w:t>弄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211"/>
              <w:rPr>
                <w:sz w:val="17"/>
              </w:rPr>
            </w:pPr>
            <w:r>
              <w:rPr>
                <w:rFonts w:ascii="Times New Roman"/>
                <w:sz w:val="17"/>
              </w:rPr>
              <w:t>0939-733692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91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新豐鄉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21" w:line="240" w:lineRule="auto"/>
              <w:rPr>
                <w:sz w:val="17"/>
              </w:rPr>
            </w:pPr>
            <w:proofErr w:type="gramStart"/>
            <w:r>
              <w:rPr>
                <w:sz w:val="17"/>
              </w:rPr>
              <w:t>宏美禮儀</w:t>
            </w:r>
            <w:proofErr w:type="gramEnd"/>
            <w:r>
              <w:rPr>
                <w:sz w:val="17"/>
              </w:rPr>
              <w:t>社</w:t>
            </w:r>
          </w:p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（受託經營公立</w:t>
            </w:r>
            <w:proofErr w:type="gramStart"/>
            <w:r>
              <w:rPr>
                <w:sz w:val="17"/>
              </w:rPr>
              <w:t>殯</w:t>
            </w:r>
            <w:proofErr w:type="gramEnd"/>
            <w:r>
              <w:rPr>
                <w:sz w:val="17"/>
              </w:rPr>
              <w:t>設）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葛金有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新竹縣新豐鄉員山132之119號1樓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9" w:line="195" w:lineRule="exact"/>
              <w:ind w:left="167"/>
              <w:rPr>
                <w:sz w:val="17"/>
              </w:rPr>
            </w:pPr>
            <w:r>
              <w:rPr>
                <w:rFonts w:ascii="Times New Roman"/>
                <w:sz w:val="17"/>
              </w:rPr>
              <w:t>0937-258400</w:t>
            </w:r>
          </w:p>
        </w:tc>
      </w:tr>
      <w:tr w:rsidR="00EA3F72" w:rsidTr="00121ABF">
        <w:trPr>
          <w:trHeight w:val="467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132" w:line="240" w:lineRule="auto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2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32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132" w:line="240" w:lineRule="auto"/>
              <w:rPr>
                <w:sz w:val="17"/>
              </w:rPr>
            </w:pPr>
            <w:r>
              <w:rPr>
                <w:sz w:val="17"/>
              </w:rPr>
              <w:t>祥和生命禮儀社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132" w:line="240" w:lineRule="auto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sz w:val="17"/>
              </w:rPr>
              <w:t>鍾昭榆</w:t>
            </w:r>
            <w:proofErr w:type="gramEnd"/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7" w:line="220" w:lineRule="atLeast"/>
              <w:ind w:right="62"/>
              <w:rPr>
                <w:sz w:val="17"/>
              </w:rPr>
            </w:pPr>
            <w:r>
              <w:rPr>
                <w:sz w:val="17"/>
              </w:rPr>
              <w:t>新竹縣竹東鎮東峰路112號</w:t>
            </w:r>
            <w:r>
              <w:rPr>
                <w:rFonts w:ascii="Times New Roman" w:eastAsia="Times New Roman"/>
                <w:sz w:val="17"/>
              </w:rPr>
              <w:t>1</w:t>
            </w:r>
            <w:r>
              <w:rPr>
                <w:sz w:val="17"/>
              </w:rPr>
              <w:t>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3" w:line="240" w:lineRule="auto"/>
              <w:ind w:left="5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5951088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3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竹北市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靜思生命禮儀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嚴永毅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ind w:right="-29"/>
              <w:rPr>
                <w:sz w:val="17"/>
              </w:rPr>
            </w:pPr>
            <w:r>
              <w:rPr>
                <w:sz w:val="17"/>
              </w:rPr>
              <w:t>新竹縣竹北市泰和里新泰路78巷10號4樓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5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0989-467355</w:t>
            </w:r>
          </w:p>
        </w:tc>
      </w:tr>
      <w:tr w:rsidR="00EA3F72" w:rsidTr="00121ABF">
        <w:trPr>
          <w:trHeight w:val="467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132" w:line="240" w:lineRule="auto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4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32" w:line="240" w:lineRule="auto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3" w:line="205" w:lineRule="exact"/>
              <w:rPr>
                <w:sz w:val="17"/>
              </w:rPr>
            </w:pPr>
            <w:r>
              <w:rPr>
                <w:sz w:val="17"/>
              </w:rPr>
              <w:t>大有生命禮儀社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132" w:line="240" w:lineRule="auto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李興來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132" w:line="240" w:lineRule="auto"/>
              <w:rPr>
                <w:sz w:val="17"/>
              </w:rPr>
            </w:pPr>
            <w:r>
              <w:rPr>
                <w:sz w:val="17"/>
              </w:rPr>
              <w:t>新竹縣竹東鎮三重里中興路二段246號1樓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3" w:line="240" w:lineRule="auto"/>
              <w:ind w:left="52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0937-829006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lastRenderedPageBreak/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5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2" w:line="193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翔信生命</w:t>
            </w:r>
            <w:proofErr w:type="gramEnd"/>
            <w:r>
              <w:rPr>
                <w:sz w:val="17"/>
              </w:rPr>
              <w:t>禮儀有限公司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劉復強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新竹縣竹北市三民路510號1樓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211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0926-601018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6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2" w:line="193" w:lineRule="exact"/>
              <w:ind w:left="16" w:right="60"/>
              <w:jc w:val="center"/>
              <w:rPr>
                <w:sz w:val="17"/>
              </w:rPr>
            </w:pPr>
            <w:r>
              <w:rPr>
                <w:sz w:val="17"/>
              </w:rPr>
              <w:t>關西鎮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sz w:val="17"/>
              </w:rPr>
              <w:t>心源企業</w:t>
            </w:r>
            <w:proofErr w:type="gramEnd"/>
            <w:r>
              <w:rPr>
                <w:sz w:val="17"/>
              </w:rPr>
              <w:t>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sz w:val="17"/>
              </w:rPr>
              <w:t>張楚妍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r>
              <w:rPr>
                <w:sz w:val="17"/>
              </w:rPr>
              <w:t>新竹縣關西鎮西安里中山路189號1樓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31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0976-320999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10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7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12" w:line="193" w:lineRule="exact"/>
              <w:ind w:left="16" w:right="60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10" w:line="195" w:lineRule="exact"/>
              <w:rPr>
                <w:sz w:val="1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7"/>
              </w:rPr>
              <w:t>宏瑞生命</w:t>
            </w:r>
            <w:proofErr w:type="gramEnd"/>
            <w:r>
              <w:rPr>
                <w:rFonts w:asciiTheme="minorEastAsia" w:eastAsiaTheme="minorEastAsia" w:hAnsiTheme="minorEastAsia" w:hint="eastAsia"/>
                <w:sz w:val="17"/>
              </w:rPr>
              <w:t>禮儀企業社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10" w:line="195" w:lineRule="exact"/>
              <w:ind w:left="16" w:right="110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劉林瑞琴</w:t>
            </w: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10" w:line="195" w:lineRule="exact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新竹縣</w:t>
            </w:r>
            <w:proofErr w:type="gramStart"/>
            <w:r>
              <w:rPr>
                <w:rFonts w:asciiTheme="minorEastAsia" w:eastAsiaTheme="minorEastAsia" w:hAnsiTheme="minorEastAsia" w:hint="eastAsia"/>
                <w:sz w:val="17"/>
              </w:rPr>
              <w:t>竹東鎮頭重里</w:t>
            </w:r>
            <w:proofErr w:type="gramEnd"/>
            <w:r>
              <w:rPr>
                <w:rFonts w:asciiTheme="minorEastAsia" w:eastAsiaTheme="minorEastAsia" w:hAnsiTheme="minorEastAsia" w:hint="eastAsia"/>
                <w:sz w:val="17"/>
              </w:rPr>
              <w:t>6鄰富貴街76巷1號2樓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4" w:line="191" w:lineRule="exact"/>
              <w:ind w:left="31"/>
              <w:rPr>
                <w:rFonts w:ascii="Times New Roman"/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0910256249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8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竹東鎮</w:t>
            </w: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7"/>
              </w:rPr>
              <w:t>澄耀行旅</w:t>
            </w:r>
            <w:proofErr w:type="gramEnd"/>
            <w:r>
              <w:rPr>
                <w:rFonts w:asciiTheme="minorEastAsia" w:eastAsiaTheme="minorEastAsia" w:hAnsiTheme="minorEastAsia" w:hint="eastAsia"/>
                <w:sz w:val="17"/>
              </w:rPr>
              <w:t>禮儀有限公司</w:t>
            </w: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7"/>
              </w:rPr>
              <w:t>鍾凱迪</w:t>
            </w:r>
            <w:proofErr w:type="gramEnd"/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ind w:right="-29"/>
              <w:rPr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新竹縣竹東鎮康莊街156巷96號1樓</w:t>
            </w: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31"/>
              <w:rPr>
                <w:rFonts w:ascii="Times New Roman"/>
                <w:sz w:val="17"/>
              </w:rPr>
            </w:pPr>
            <w:r>
              <w:rPr>
                <w:rFonts w:asciiTheme="minorEastAsia" w:eastAsiaTheme="minorEastAsia" w:hAnsiTheme="minorEastAsia" w:hint="eastAsia"/>
                <w:sz w:val="17"/>
              </w:rPr>
              <w:t>0907246099</w:t>
            </w: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Pr="00E143C3" w:rsidRDefault="00E143C3">
            <w:pPr>
              <w:pStyle w:val="TableParagraph"/>
              <w:spacing w:before="9" w:line="195" w:lineRule="exact"/>
              <w:ind w:left="0" w:right="108"/>
              <w:jc w:val="right"/>
              <w:rPr>
                <w:rFonts w:eastAsiaTheme="minorEastAsia"/>
                <w:sz w:val="17"/>
              </w:rPr>
            </w:pPr>
            <w:r>
              <w:rPr>
                <w:sz w:val="17"/>
              </w:rPr>
              <w:t>9</w:t>
            </w:r>
            <w:r>
              <w:rPr>
                <w:rFonts w:asciiTheme="minorEastAsia" w:eastAsiaTheme="minorEastAsia" w:hAnsiTheme="minorEastAsia" w:hint="eastAsia"/>
                <w:sz w:val="17"/>
              </w:rPr>
              <w:t>9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</w:p>
        </w:tc>
        <w:tc>
          <w:tcPr>
            <w:tcW w:w="856" w:type="dxa"/>
          </w:tcPr>
          <w:p w:rsidR="00EA3F72" w:rsidRPr="00121ABF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rFonts w:eastAsiaTheme="minorEastAsia"/>
                <w:sz w:val="17"/>
              </w:rPr>
            </w:pP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31"/>
              <w:rPr>
                <w:rFonts w:ascii="Times New Roman"/>
                <w:sz w:val="17"/>
              </w:rPr>
            </w:pPr>
          </w:p>
        </w:tc>
      </w:tr>
      <w:tr w:rsidR="00EA3F72" w:rsidTr="00121ABF">
        <w:trPr>
          <w:trHeight w:val="225"/>
        </w:trPr>
        <w:tc>
          <w:tcPr>
            <w:tcW w:w="442" w:type="dxa"/>
          </w:tcPr>
          <w:p w:rsidR="00EA3F72" w:rsidRDefault="00EA3F72">
            <w:pPr>
              <w:pStyle w:val="TableParagraph"/>
              <w:spacing w:before="9" w:line="195" w:lineRule="exact"/>
              <w:ind w:left="0" w:right="108"/>
              <w:jc w:val="right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641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60"/>
              <w:jc w:val="center"/>
              <w:rPr>
                <w:sz w:val="17"/>
              </w:rPr>
            </w:pPr>
          </w:p>
        </w:tc>
        <w:tc>
          <w:tcPr>
            <w:tcW w:w="2002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</w:p>
        </w:tc>
        <w:tc>
          <w:tcPr>
            <w:tcW w:w="856" w:type="dxa"/>
          </w:tcPr>
          <w:p w:rsidR="00EA3F72" w:rsidRDefault="00EA3F72">
            <w:pPr>
              <w:pStyle w:val="TableParagraph"/>
              <w:spacing w:before="9" w:line="195" w:lineRule="exact"/>
              <w:ind w:left="16" w:right="110"/>
              <w:jc w:val="center"/>
              <w:rPr>
                <w:sz w:val="17"/>
              </w:rPr>
            </w:pPr>
          </w:p>
        </w:tc>
        <w:tc>
          <w:tcPr>
            <w:tcW w:w="3260" w:type="dxa"/>
          </w:tcPr>
          <w:p w:rsidR="00EA3F72" w:rsidRDefault="00EA3F72">
            <w:pPr>
              <w:pStyle w:val="TableParagraph"/>
              <w:spacing w:before="9" w:line="195" w:lineRule="exact"/>
              <w:rPr>
                <w:sz w:val="17"/>
              </w:rPr>
            </w:pPr>
          </w:p>
        </w:tc>
        <w:tc>
          <w:tcPr>
            <w:tcW w:w="851" w:type="dxa"/>
          </w:tcPr>
          <w:p w:rsidR="00EA3F72" w:rsidRDefault="00EA3F72">
            <w:pPr>
              <w:pStyle w:val="TableParagraph"/>
              <w:spacing w:before="13" w:line="191" w:lineRule="exact"/>
              <w:ind w:left="31"/>
              <w:rPr>
                <w:rFonts w:ascii="Times New Roman"/>
                <w:sz w:val="17"/>
              </w:rPr>
            </w:pPr>
          </w:p>
        </w:tc>
      </w:tr>
    </w:tbl>
    <w:p w:rsidR="00B624D3" w:rsidRDefault="00B624D3"/>
    <w:sectPr w:rsidR="00B624D3">
      <w:pgSz w:w="11910" w:h="16840"/>
      <w:pgMar w:top="380" w:right="1680" w:bottom="560" w:left="1680" w:header="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1F" w:rsidRDefault="00E37D1F">
      <w:r>
        <w:separator/>
      </w:r>
    </w:p>
  </w:endnote>
  <w:endnote w:type="continuationSeparator" w:id="0">
    <w:p w:rsidR="00E37D1F" w:rsidRDefault="00E3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40" w:rsidRDefault="00E37D1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35pt;margin-top:808.2pt;width:9.55pt;height:9.85pt;z-index:-251658752;mso-position-horizontal-relative:page;mso-position-vertical-relative:page" filled="f" stroked="f">
          <v:textbox inset="0,0,0,0">
            <w:txbxContent>
              <w:p w:rsidR="006D6D40" w:rsidRDefault="006D6D40">
                <w:pPr>
                  <w:pStyle w:val="a3"/>
                  <w:spacing w:before="15"/>
                  <w:ind w:left="60"/>
                </w:pP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0F7013">
                  <w:rPr>
                    <w:noProof/>
                    <w:w w:val="10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1F" w:rsidRDefault="00E37D1F">
      <w:r>
        <w:separator/>
      </w:r>
    </w:p>
  </w:footnote>
  <w:footnote w:type="continuationSeparator" w:id="0">
    <w:p w:rsidR="00E37D1F" w:rsidRDefault="00E3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3597E"/>
    <w:rsid w:val="000C6D80"/>
    <w:rsid w:val="000F7013"/>
    <w:rsid w:val="00120A4F"/>
    <w:rsid w:val="00121ABF"/>
    <w:rsid w:val="00121E4E"/>
    <w:rsid w:val="00251BB9"/>
    <w:rsid w:val="002534F8"/>
    <w:rsid w:val="002C7892"/>
    <w:rsid w:val="002F3997"/>
    <w:rsid w:val="003A343B"/>
    <w:rsid w:val="003E6538"/>
    <w:rsid w:val="00416E13"/>
    <w:rsid w:val="00550FC9"/>
    <w:rsid w:val="005B6933"/>
    <w:rsid w:val="005D5F93"/>
    <w:rsid w:val="006D6D40"/>
    <w:rsid w:val="006E757A"/>
    <w:rsid w:val="007D784F"/>
    <w:rsid w:val="0093597E"/>
    <w:rsid w:val="00964919"/>
    <w:rsid w:val="009B7B7A"/>
    <w:rsid w:val="00B624D3"/>
    <w:rsid w:val="00C06BE5"/>
    <w:rsid w:val="00CA3A8A"/>
    <w:rsid w:val="00CF038D"/>
    <w:rsid w:val="00DF6AF6"/>
    <w:rsid w:val="00E143C3"/>
    <w:rsid w:val="00E37D1F"/>
    <w:rsid w:val="00EA3F72"/>
    <w:rsid w:val="00E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 w:line="214" w:lineRule="exact"/>
      <w:ind w:left="30"/>
    </w:pPr>
  </w:style>
  <w:style w:type="paragraph" w:styleId="a5">
    <w:name w:val="header"/>
    <w:basedOn w:val="a"/>
    <w:link w:val="a6"/>
    <w:uiPriority w:val="99"/>
    <w:unhideWhenUsed/>
    <w:rsid w:val="00121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ABF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21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ABF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01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 w:line="214" w:lineRule="exact"/>
      <w:ind w:left="30"/>
    </w:pPr>
  </w:style>
  <w:style w:type="paragraph" w:styleId="a5">
    <w:name w:val="header"/>
    <w:basedOn w:val="a"/>
    <w:link w:val="a6"/>
    <w:uiPriority w:val="99"/>
    <w:unhideWhenUsed/>
    <w:rsid w:val="00121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1ABF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21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1ABF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0F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01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池懿芳</cp:lastModifiedBy>
  <cp:revision>12</cp:revision>
  <cp:lastPrinted>2022-01-11T06:38:00Z</cp:lastPrinted>
  <dcterms:created xsi:type="dcterms:W3CDTF">2021-12-03T08:11:00Z</dcterms:created>
  <dcterms:modified xsi:type="dcterms:W3CDTF">2022-01-11T07:27:00Z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2021-11-16T00:00:00Z</vt:filetime>
  </property>
</Properties>
</file>